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A89" w:rsidRPr="008D45C4" w:rsidRDefault="008D45C4" w:rsidP="00014484">
      <w:pPr>
        <w:rPr>
          <w:rFonts w:ascii="Times New Roman" w:hAnsi="Times New Roman" w:cs="Times New Roman"/>
          <w:i/>
          <w:lang w:val="en-US"/>
        </w:rPr>
      </w:pPr>
      <w:r w:rsidRPr="008D45C4">
        <w:rPr>
          <w:rFonts w:ascii="Times New Roman" w:hAnsi="Times New Roman" w:cs="Times New Roman"/>
          <w:i/>
          <w:lang w:val="en-US"/>
        </w:rPr>
        <w:t xml:space="preserve">Translation from Ukrainian into English </w:t>
      </w:r>
    </w:p>
    <w:p w:rsidR="00930A89" w:rsidRPr="004958E9" w:rsidRDefault="008D45C4" w:rsidP="00930A89">
      <w:pPr>
        <w:jc w:val="center"/>
        <w:rPr>
          <w:rFonts w:ascii="Times New Roman" w:hAnsi="Times New Roman" w:cs="Times New Roman"/>
          <w:sz w:val="40"/>
          <w:szCs w:val="40"/>
          <w:lang w:val="en-US"/>
        </w:rPr>
      </w:pPr>
      <w:r>
        <w:rPr>
          <w:rFonts w:ascii="Times New Roman" w:hAnsi="Times New Roman" w:cs="Times New Roman"/>
          <w:sz w:val="40"/>
          <w:szCs w:val="40"/>
          <w:lang w:val="en-US"/>
        </w:rPr>
        <w:t>Odes</w:t>
      </w:r>
      <w:r w:rsidR="006102C0" w:rsidRPr="0044087C">
        <w:rPr>
          <w:rFonts w:ascii="Times New Roman" w:hAnsi="Times New Roman" w:cs="Times New Roman"/>
          <w:sz w:val="40"/>
          <w:szCs w:val="40"/>
          <w:lang w:val="en-US"/>
        </w:rPr>
        <w:t xml:space="preserve">a City Council </w:t>
      </w:r>
    </w:p>
    <w:p w:rsidR="00930A89" w:rsidRPr="0044087C" w:rsidRDefault="006102C0" w:rsidP="00930A89">
      <w:pPr>
        <w:jc w:val="center"/>
        <w:rPr>
          <w:rFonts w:ascii="Times New Roman" w:hAnsi="Times New Roman" w:cs="Times New Roman"/>
          <w:sz w:val="40"/>
          <w:szCs w:val="40"/>
          <w:lang w:val="en-US"/>
        </w:rPr>
      </w:pPr>
      <w:r w:rsidRPr="0044087C">
        <w:rPr>
          <w:rFonts w:ascii="Times New Roman" w:hAnsi="Times New Roman" w:cs="Times New Roman"/>
          <w:sz w:val="40"/>
          <w:szCs w:val="40"/>
          <w:lang w:val="en-US"/>
        </w:rPr>
        <w:t xml:space="preserve">Culture and Tourism Department </w:t>
      </w:r>
    </w:p>
    <w:p w:rsidR="00F264C6" w:rsidRPr="0044087C" w:rsidRDefault="006102C0" w:rsidP="00930A89">
      <w:pPr>
        <w:jc w:val="center"/>
        <w:rPr>
          <w:rFonts w:ascii="Times New Roman" w:hAnsi="Times New Roman" w:cs="Times New Roman"/>
          <w:sz w:val="32"/>
          <w:szCs w:val="32"/>
          <w:lang w:val="en-US"/>
        </w:rPr>
      </w:pPr>
      <w:r w:rsidRPr="0044087C">
        <w:rPr>
          <w:rFonts w:ascii="Times New Roman" w:hAnsi="Times New Roman" w:cs="Times New Roman"/>
          <w:sz w:val="32"/>
          <w:szCs w:val="32"/>
          <w:lang w:val="en-US"/>
        </w:rPr>
        <w:t>Communal institution of primary specialized education</w:t>
      </w:r>
      <w:r w:rsidR="002075D1" w:rsidRPr="0044087C">
        <w:rPr>
          <w:rFonts w:ascii="Times New Roman" w:hAnsi="Times New Roman" w:cs="Times New Roman"/>
          <w:sz w:val="32"/>
          <w:szCs w:val="32"/>
          <w:lang w:val="en-US"/>
        </w:rPr>
        <w:t xml:space="preserve"> </w:t>
      </w:r>
    </w:p>
    <w:p w:rsidR="00014484" w:rsidRPr="0044087C" w:rsidRDefault="00A50A2D" w:rsidP="00930A89">
      <w:pPr>
        <w:jc w:val="center"/>
        <w:rPr>
          <w:rFonts w:ascii="Times New Roman" w:hAnsi="Times New Roman" w:cs="Times New Roman"/>
          <w:sz w:val="40"/>
          <w:szCs w:val="40"/>
          <w:lang w:val="en-US"/>
        </w:rPr>
      </w:pPr>
      <w:r>
        <w:rPr>
          <w:rFonts w:ascii="Times New Roman" w:hAnsi="Times New Roman" w:cs="Times New Roman"/>
          <w:sz w:val="40"/>
          <w:szCs w:val="40"/>
          <w:lang w:val="en-US"/>
        </w:rPr>
        <w:t>"</w:t>
      </w:r>
      <w:r w:rsidR="008D45C4">
        <w:rPr>
          <w:rFonts w:ascii="Times New Roman" w:hAnsi="Times New Roman" w:cs="Times New Roman"/>
          <w:sz w:val="40"/>
          <w:szCs w:val="40"/>
          <w:lang w:val="en-US"/>
        </w:rPr>
        <w:t>Odes</w:t>
      </w:r>
      <w:r w:rsidR="006102C0" w:rsidRPr="0044087C">
        <w:rPr>
          <w:rFonts w:ascii="Times New Roman" w:hAnsi="Times New Roman" w:cs="Times New Roman"/>
          <w:sz w:val="40"/>
          <w:szCs w:val="40"/>
          <w:lang w:val="en-US"/>
        </w:rPr>
        <w:t>a Art Choreographic School"</w:t>
      </w:r>
    </w:p>
    <w:p w:rsidR="006102C0" w:rsidRPr="0044087C" w:rsidRDefault="006102C0" w:rsidP="00930A89">
      <w:pPr>
        <w:jc w:val="center"/>
        <w:rPr>
          <w:rFonts w:ascii="Times New Roman" w:hAnsi="Times New Roman" w:cs="Times New Roman"/>
          <w:sz w:val="40"/>
          <w:szCs w:val="40"/>
          <w:lang w:val="en-US"/>
        </w:rPr>
      </w:pPr>
      <w:r w:rsidRPr="0044087C">
        <w:rPr>
          <w:rFonts w:ascii="Times New Roman" w:hAnsi="Times New Roman" w:cs="Times New Roman"/>
          <w:sz w:val="40"/>
          <w:szCs w:val="40"/>
          <w:lang w:val="en-US"/>
        </w:rPr>
        <w:t xml:space="preserve">REGULATIONS </w:t>
      </w:r>
    </w:p>
    <w:p w:rsidR="00014484" w:rsidRPr="0044087C" w:rsidRDefault="006102C0" w:rsidP="00930A89">
      <w:pPr>
        <w:jc w:val="center"/>
        <w:rPr>
          <w:rFonts w:ascii="Times New Roman" w:hAnsi="Times New Roman" w:cs="Times New Roman"/>
          <w:sz w:val="40"/>
          <w:szCs w:val="40"/>
          <w:lang w:val="en-US"/>
        </w:rPr>
      </w:pPr>
      <w:proofErr w:type="gramStart"/>
      <w:r w:rsidRPr="0044087C">
        <w:rPr>
          <w:rFonts w:ascii="Times New Roman" w:hAnsi="Times New Roman" w:cs="Times New Roman"/>
          <w:sz w:val="40"/>
          <w:szCs w:val="40"/>
          <w:lang w:val="en-US"/>
        </w:rPr>
        <w:t>on</w:t>
      </w:r>
      <w:proofErr w:type="gramEnd"/>
      <w:r w:rsidRPr="0044087C">
        <w:rPr>
          <w:rFonts w:ascii="Times New Roman" w:hAnsi="Times New Roman" w:cs="Times New Roman"/>
          <w:sz w:val="40"/>
          <w:szCs w:val="40"/>
          <w:lang w:val="en-US"/>
        </w:rPr>
        <w:t xml:space="preserve"> holding the III International Competition of Choreographic Art in Memory of E. </w:t>
      </w:r>
      <w:proofErr w:type="spellStart"/>
      <w:r w:rsidRPr="0044087C">
        <w:rPr>
          <w:rFonts w:ascii="Times New Roman" w:hAnsi="Times New Roman" w:cs="Times New Roman"/>
          <w:sz w:val="40"/>
          <w:szCs w:val="40"/>
          <w:lang w:val="en-US"/>
        </w:rPr>
        <w:t>Karava</w:t>
      </w:r>
      <w:r w:rsidR="008D45C4">
        <w:rPr>
          <w:rFonts w:ascii="Times New Roman" w:hAnsi="Times New Roman" w:cs="Times New Roman"/>
          <w:sz w:val="40"/>
          <w:szCs w:val="40"/>
          <w:lang w:val="en-US"/>
        </w:rPr>
        <w:t>i</w:t>
      </w:r>
      <w:r w:rsidRPr="0044087C">
        <w:rPr>
          <w:rFonts w:ascii="Times New Roman" w:hAnsi="Times New Roman" w:cs="Times New Roman"/>
          <w:sz w:val="40"/>
          <w:szCs w:val="40"/>
          <w:lang w:val="en-US"/>
        </w:rPr>
        <w:t>eva</w:t>
      </w:r>
      <w:proofErr w:type="spellEnd"/>
      <w:r w:rsidR="00930A89" w:rsidRPr="0044087C">
        <w:rPr>
          <w:rFonts w:ascii="Times New Roman" w:hAnsi="Times New Roman" w:cs="Times New Roman"/>
          <w:sz w:val="40"/>
          <w:szCs w:val="40"/>
          <w:lang w:val="en-US"/>
        </w:rPr>
        <w:t xml:space="preserve"> </w:t>
      </w:r>
    </w:p>
    <w:p w:rsidR="00930A89" w:rsidRPr="0044087C" w:rsidRDefault="008D45C4" w:rsidP="00930A89">
      <w:pPr>
        <w:jc w:val="center"/>
        <w:rPr>
          <w:rFonts w:ascii="Times New Roman" w:hAnsi="Times New Roman" w:cs="Times New Roman"/>
          <w:sz w:val="40"/>
          <w:szCs w:val="40"/>
          <w:lang w:val="en-US"/>
        </w:rPr>
      </w:pPr>
      <w:r>
        <w:rPr>
          <w:rFonts w:ascii="Times New Roman" w:hAnsi="Times New Roman" w:cs="Times New Roman"/>
          <w:sz w:val="40"/>
          <w:szCs w:val="40"/>
          <w:lang w:val="en-US"/>
        </w:rPr>
        <w:t>"Ballet seasons in Ode</w:t>
      </w:r>
      <w:r w:rsidR="006102C0" w:rsidRPr="0044087C">
        <w:rPr>
          <w:rFonts w:ascii="Times New Roman" w:hAnsi="Times New Roman" w:cs="Times New Roman"/>
          <w:sz w:val="40"/>
          <w:szCs w:val="40"/>
          <w:lang w:val="en-US"/>
        </w:rPr>
        <w:t>sa"</w:t>
      </w:r>
    </w:p>
    <w:p w:rsidR="00930A89" w:rsidRPr="0044087C" w:rsidRDefault="002075D1" w:rsidP="00930A89">
      <w:pPr>
        <w:jc w:val="center"/>
        <w:rPr>
          <w:rFonts w:ascii="Times New Roman" w:hAnsi="Times New Roman" w:cs="Times New Roman"/>
          <w:sz w:val="40"/>
          <w:szCs w:val="40"/>
          <w:lang w:val="en-US"/>
        </w:rPr>
      </w:pPr>
      <w:r w:rsidRPr="0044087C">
        <w:rPr>
          <w:rFonts w:ascii="Times New Roman" w:hAnsi="Times New Roman" w:cs="Times New Roman"/>
          <w:sz w:val="40"/>
          <w:szCs w:val="40"/>
          <w:lang w:val="en-US"/>
        </w:rPr>
        <w:t>17.04.2021-18.04.2021</w:t>
      </w:r>
    </w:p>
    <w:p w:rsidR="00FA2B8B" w:rsidRPr="0044087C" w:rsidRDefault="006102C0" w:rsidP="00930A89">
      <w:pPr>
        <w:jc w:val="center"/>
        <w:rPr>
          <w:rFonts w:ascii="Times New Roman" w:hAnsi="Times New Roman" w:cs="Times New Roman"/>
          <w:sz w:val="32"/>
          <w:szCs w:val="32"/>
          <w:lang w:val="en-US"/>
        </w:rPr>
      </w:pPr>
      <w:r w:rsidRPr="0044087C">
        <w:rPr>
          <w:rFonts w:ascii="Times New Roman" w:hAnsi="Times New Roman" w:cs="Times New Roman"/>
          <w:sz w:val="32"/>
          <w:szCs w:val="32"/>
          <w:lang w:val="en-US"/>
        </w:rPr>
        <w:t>Partner of the international competition "</w:t>
      </w:r>
      <w:proofErr w:type="spellStart"/>
      <w:r w:rsidRPr="0044087C">
        <w:rPr>
          <w:rFonts w:ascii="Times New Roman" w:hAnsi="Times New Roman" w:cs="Times New Roman"/>
          <w:sz w:val="32"/>
          <w:szCs w:val="32"/>
          <w:lang w:val="en-US"/>
        </w:rPr>
        <w:t>Tanzolimp</w:t>
      </w:r>
      <w:proofErr w:type="spellEnd"/>
      <w:r w:rsidRPr="0044087C">
        <w:rPr>
          <w:rFonts w:ascii="Times New Roman" w:hAnsi="Times New Roman" w:cs="Times New Roman"/>
          <w:sz w:val="32"/>
          <w:szCs w:val="32"/>
          <w:lang w:val="en-US"/>
        </w:rPr>
        <w:t>"</w:t>
      </w:r>
      <w:r w:rsidR="00FA2B8B" w:rsidRPr="0044087C">
        <w:rPr>
          <w:rFonts w:ascii="Times New Roman" w:hAnsi="Times New Roman" w:cs="Times New Roman"/>
          <w:sz w:val="32"/>
          <w:szCs w:val="32"/>
          <w:lang w:val="en-US"/>
        </w:rPr>
        <w:t xml:space="preserve"> </w:t>
      </w:r>
    </w:p>
    <w:p w:rsidR="00FA2B8B" w:rsidRPr="0044087C" w:rsidRDefault="00FA2B8B" w:rsidP="00930A89">
      <w:pPr>
        <w:jc w:val="center"/>
        <w:rPr>
          <w:rFonts w:ascii="Times New Roman" w:hAnsi="Times New Roman" w:cs="Times New Roman"/>
          <w:sz w:val="32"/>
          <w:szCs w:val="32"/>
          <w:lang w:val="en-US"/>
        </w:rPr>
      </w:pPr>
      <w:r w:rsidRPr="0044087C">
        <w:rPr>
          <w:rFonts w:ascii="Times New Roman" w:hAnsi="Times New Roman" w:cs="Times New Roman"/>
          <w:sz w:val="32"/>
          <w:szCs w:val="32"/>
          <w:lang w:val="en-US"/>
        </w:rPr>
        <w:t>(</w:t>
      </w:r>
      <w:r w:rsidR="006102C0" w:rsidRPr="0044087C">
        <w:rPr>
          <w:rFonts w:ascii="Times New Roman" w:hAnsi="Times New Roman" w:cs="Times New Roman"/>
          <w:sz w:val="32"/>
          <w:szCs w:val="32"/>
          <w:lang w:val="en-US"/>
        </w:rPr>
        <w:t>Berlin, Germany</w:t>
      </w:r>
      <w:r w:rsidRPr="0044087C">
        <w:rPr>
          <w:rFonts w:ascii="Times New Roman" w:hAnsi="Times New Roman" w:cs="Times New Roman"/>
          <w:sz w:val="32"/>
          <w:szCs w:val="32"/>
          <w:lang w:val="en-US"/>
        </w:rPr>
        <w:t>)</w:t>
      </w:r>
    </w:p>
    <w:p w:rsidR="003E4E0D" w:rsidRPr="0044087C" w:rsidRDefault="003E4E0D" w:rsidP="003E4E0D">
      <w:pPr>
        <w:rPr>
          <w:rFonts w:ascii="Times New Roman" w:hAnsi="Times New Roman"/>
          <w:b/>
          <w:sz w:val="28"/>
          <w:szCs w:val="28"/>
          <w:lang w:val="en-US"/>
        </w:rPr>
      </w:pPr>
    </w:p>
    <w:p w:rsidR="00930A89" w:rsidRPr="0044087C" w:rsidRDefault="003E4E0D" w:rsidP="003E4E0D">
      <w:pPr>
        <w:jc w:val="both"/>
        <w:rPr>
          <w:rFonts w:ascii="Times New Roman" w:hAnsi="Times New Roman"/>
          <w:b/>
          <w:sz w:val="28"/>
          <w:szCs w:val="28"/>
          <w:lang w:val="en-US"/>
        </w:rPr>
      </w:pPr>
      <w:r w:rsidRPr="0044087C">
        <w:rPr>
          <w:rFonts w:ascii="Times New Roman" w:hAnsi="Times New Roman"/>
          <w:b/>
          <w:sz w:val="28"/>
          <w:szCs w:val="28"/>
          <w:lang w:val="en-US"/>
        </w:rPr>
        <w:tab/>
      </w:r>
      <w:r w:rsidR="006102C0" w:rsidRPr="0044087C">
        <w:rPr>
          <w:rFonts w:ascii="Times New Roman" w:hAnsi="Times New Roman"/>
          <w:b/>
          <w:sz w:val="28"/>
          <w:szCs w:val="28"/>
          <w:lang w:val="en-US"/>
        </w:rPr>
        <w:t>Warning! Due to restrictions on cultural events related to the coronary virus pandemic (COVID-19) in 2021, the competition will be held remotely</w:t>
      </w:r>
      <w:r w:rsidRPr="0044087C">
        <w:rPr>
          <w:rFonts w:ascii="Times New Roman" w:hAnsi="Times New Roman"/>
          <w:b/>
          <w:sz w:val="28"/>
          <w:szCs w:val="28"/>
          <w:lang w:val="en-US"/>
        </w:rPr>
        <w:t>.</w:t>
      </w:r>
    </w:p>
    <w:p w:rsidR="00930A89" w:rsidRPr="0044087C" w:rsidRDefault="00930A89" w:rsidP="00014484">
      <w:pPr>
        <w:spacing w:after="0"/>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6102C0" w:rsidRPr="0044087C">
        <w:rPr>
          <w:rFonts w:ascii="Times New Roman" w:hAnsi="Times New Roman" w:cs="Times New Roman"/>
          <w:sz w:val="28"/>
          <w:szCs w:val="28"/>
          <w:lang w:val="en-US"/>
        </w:rPr>
        <w:t xml:space="preserve">The competition </w:t>
      </w:r>
      <w:proofErr w:type="gramStart"/>
      <w:r w:rsidR="006102C0" w:rsidRPr="0044087C">
        <w:rPr>
          <w:rFonts w:ascii="Times New Roman" w:hAnsi="Times New Roman" w:cs="Times New Roman"/>
          <w:sz w:val="28"/>
          <w:szCs w:val="28"/>
          <w:lang w:val="en-US"/>
        </w:rPr>
        <w:t>is held</w:t>
      </w:r>
      <w:proofErr w:type="gramEnd"/>
      <w:r w:rsidR="006102C0" w:rsidRPr="0044087C">
        <w:rPr>
          <w:rFonts w:ascii="Times New Roman" w:hAnsi="Times New Roman" w:cs="Times New Roman"/>
          <w:sz w:val="28"/>
          <w:szCs w:val="28"/>
          <w:lang w:val="en-US"/>
        </w:rPr>
        <w:t xml:space="preserve"> o</w:t>
      </w:r>
      <w:r w:rsidR="008D45C4">
        <w:rPr>
          <w:rFonts w:ascii="Times New Roman" w:hAnsi="Times New Roman" w:cs="Times New Roman"/>
          <w:sz w:val="28"/>
          <w:szCs w:val="28"/>
          <w:lang w:val="en-US"/>
        </w:rPr>
        <w:t>n the initiative of CIPSE "Odes</w:t>
      </w:r>
      <w:r w:rsidR="006102C0" w:rsidRPr="0044087C">
        <w:rPr>
          <w:rFonts w:ascii="Times New Roman" w:hAnsi="Times New Roman" w:cs="Times New Roman"/>
          <w:sz w:val="28"/>
          <w:szCs w:val="28"/>
          <w:lang w:val="en-US"/>
        </w:rPr>
        <w:t>a Art Choreographic School" with the support of the Culture</w:t>
      </w:r>
      <w:r w:rsidR="008D45C4">
        <w:rPr>
          <w:rFonts w:ascii="Times New Roman" w:hAnsi="Times New Roman" w:cs="Times New Roman"/>
          <w:sz w:val="28"/>
          <w:szCs w:val="28"/>
          <w:lang w:val="en-US"/>
        </w:rPr>
        <w:t xml:space="preserve"> and Tourism Department of Odes</w:t>
      </w:r>
      <w:r w:rsidR="006102C0" w:rsidRPr="0044087C">
        <w:rPr>
          <w:rFonts w:ascii="Times New Roman" w:hAnsi="Times New Roman" w:cs="Times New Roman"/>
          <w:sz w:val="28"/>
          <w:szCs w:val="28"/>
          <w:lang w:val="en-US"/>
        </w:rPr>
        <w:t>a City Council</w:t>
      </w:r>
      <w:r w:rsidR="00D152BB" w:rsidRPr="0044087C">
        <w:rPr>
          <w:rFonts w:ascii="Times New Roman" w:hAnsi="Times New Roman" w:cs="Times New Roman"/>
          <w:sz w:val="28"/>
          <w:szCs w:val="28"/>
          <w:lang w:val="en-US"/>
        </w:rPr>
        <w:t>.</w:t>
      </w:r>
      <w:r w:rsidRPr="0044087C">
        <w:rPr>
          <w:rFonts w:ascii="Times New Roman" w:hAnsi="Times New Roman" w:cs="Times New Roman"/>
          <w:sz w:val="28"/>
          <w:szCs w:val="28"/>
          <w:lang w:val="en-US"/>
        </w:rPr>
        <w:t xml:space="preserve"> </w:t>
      </w:r>
    </w:p>
    <w:p w:rsidR="00930A89" w:rsidRPr="0044087C" w:rsidRDefault="00930A89" w:rsidP="00014484">
      <w:pPr>
        <w:tabs>
          <w:tab w:val="left" w:pos="709"/>
        </w:tabs>
        <w:spacing w:after="0"/>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6102C0" w:rsidRPr="0044087C">
        <w:rPr>
          <w:rFonts w:ascii="Times New Roman" w:hAnsi="Times New Roman" w:cs="Times New Roman"/>
          <w:sz w:val="28"/>
          <w:szCs w:val="28"/>
          <w:lang w:val="en-US"/>
        </w:rPr>
        <w:t xml:space="preserve">The competition is dedicated to the memory of the </w:t>
      </w:r>
      <w:proofErr w:type="gramStart"/>
      <w:r w:rsidR="006102C0" w:rsidRPr="0044087C">
        <w:rPr>
          <w:rFonts w:ascii="Times New Roman" w:hAnsi="Times New Roman" w:cs="Times New Roman"/>
          <w:sz w:val="28"/>
          <w:szCs w:val="28"/>
          <w:lang w:val="en-US"/>
        </w:rPr>
        <w:t>scho</w:t>
      </w:r>
      <w:r w:rsidR="008D45C4">
        <w:rPr>
          <w:rFonts w:ascii="Times New Roman" w:hAnsi="Times New Roman" w:cs="Times New Roman"/>
          <w:sz w:val="28"/>
          <w:szCs w:val="28"/>
          <w:lang w:val="en-US"/>
        </w:rPr>
        <w:t>ol teacher</w:t>
      </w:r>
      <w:proofErr w:type="gramEnd"/>
      <w:r w:rsidR="008D45C4">
        <w:rPr>
          <w:rFonts w:ascii="Times New Roman" w:hAnsi="Times New Roman" w:cs="Times New Roman"/>
          <w:sz w:val="28"/>
          <w:szCs w:val="28"/>
          <w:lang w:val="en-US"/>
        </w:rPr>
        <w:t>, soloist of the Odes</w:t>
      </w:r>
      <w:r w:rsidR="006102C0" w:rsidRPr="0044087C">
        <w:rPr>
          <w:rFonts w:ascii="Times New Roman" w:hAnsi="Times New Roman" w:cs="Times New Roman"/>
          <w:sz w:val="28"/>
          <w:szCs w:val="28"/>
          <w:lang w:val="en-US"/>
        </w:rPr>
        <w:t>a National Academic Opera and Ballet Theater, Honored Artist of Ukra</w:t>
      </w:r>
      <w:r w:rsidR="008D45C4">
        <w:rPr>
          <w:rFonts w:ascii="Times New Roman" w:hAnsi="Times New Roman" w:cs="Times New Roman"/>
          <w:sz w:val="28"/>
          <w:szCs w:val="28"/>
          <w:lang w:val="en-US"/>
        </w:rPr>
        <w:t xml:space="preserve">ine Elvira </w:t>
      </w:r>
      <w:proofErr w:type="spellStart"/>
      <w:r w:rsidR="008D45C4">
        <w:rPr>
          <w:rFonts w:ascii="Times New Roman" w:hAnsi="Times New Roman" w:cs="Times New Roman"/>
          <w:sz w:val="28"/>
          <w:szCs w:val="28"/>
          <w:lang w:val="en-US"/>
        </w:rPr>
        <w:t>Oleksandrivna</w:t>
      </w:r>
      <w:proofErr w:type="spellEnd"/>
      <w:r w:rsidR="008D45C4">
        <w:rPr>
          <w:rFonts w:ascii="Times New Roman" w:hAnsi="Times New Roman" w:cs="Times New Roman"/>
          <w:sz w:val="28"/>
          <w:szCs w:val="28"/>
          <w:lang w:val="en-US"/>
        </w:rPr>
        <w:t xml:space="preserve"> </w:t>
      </w:r>
      <w:proofErr w:type="spellStart"/>
      <w:r w:rsidR="008D45C4">
        <w:rPr>
          <w:rFonts w:ascii="Times New Roman" w:hAnsi="Times New Roman" w:cs="Times New Roman"/>
          <w:sz w:val="28"/>
          <w:szCs w:val="28"/>
          <w:lang w:val="en-US"/>
        </w:rPr>
        <w:t>Karavai</w:t>
      </w:r>
      <w:r w:rsidR="006102C0" w:rsidRPr="0044087C">
        <w:rPr>
          <w:rFonts w:ascii="Times New Roman" w:hAnsi="Times New Roman" w:cs="Times New Roman"/>
          <w:sz w:val="28"/>
          <w:szCs w:val="28"/>
          <w:lang w:val="en-US"/>
        </w:rPr>
        <w:t>eva</w:t>
      </w:r>
      <w:proofErr w:type="spellEnd"/>
      <w:r w:rsidR="006102C0" w:rsidRPr="0044087C">
        <w:rPr>
          <w:rFonts w:ascii="Times New Roman" w:hAnsi="Times New Roman" w:cs="Times New Roman"/>
          <w:sz w:val="28"/>
          <w:szCs w:val="28"/>
          <w:lang w:val="en-US"/>
        </w:rPr>
        <w:t xml:space="preserve">. Elvira </w:t>
      </w:r>
      <w:proofErr w:type="spellStart"/>
      <w:r w:rsidR="006102C0" w:rsidRPr="0044087C">
        <w:rPr>
          <w:rFonts w:ascii="Times New Roman" w:hAnsi="Times New Roman" w:cs="Times New Roman"/>
          <w:sz w:val="28"/>
          <w:szCs w:val="28"/>
          <w:lang w:val="en-US"/>
        </w:rPr>
        <w:t>O</w:t>
      </w:r>
      <w:r w:rsidR="008D45C4">
        <w:rPr>
          <w:rFonts w:ascii="Times New Roman" w:hAnsi="Times New Roman" w:cs="Times New Roman"/>
          <w:sz w:val="28"/>
          <w:szCs w:val="28"/>
          <w:lang w:val="en-US"/>
        </w:rPr>
        <w:t>leksandrivna</w:t>
      </w:r>
      <w:proofErr w:type="spellEnd"/>
      <w:r w:rsidR="008D45C4">
        <w:rPr>
          <w:rFonts w:ascii="Times New Roman" w:hAnsi="Times New Roman" w:cs="Times New Roman"/>
          <w:sz w:val="28"/>
          <w:szCs w:val="28"/>
          <w:lang w:val="en-US"/>
        </w:rPr>
        <w:t xml:space="preserve"> worked at the Odes</w:t>
      </w:r>
      <w:r w:rsidR="006102C0" w:rsidRPr="0044087C">
        <w:rPr>
          <w:rFonts w:ascii="Times New Roman" w:hAnsi="Times New Roman" w:cs="Times New Roman"/>
          <w:sz w:val="28"/>
          <w:szCs w:val="28"/>
          <w:lang w:val="en-US"/>
        </w:rPr>
        <w:t xml:space="preserve">a Choreographic School for more than 35 years. During her </w:t>
      </w:r>
      <w:proofErr w:type="gramStart"/>
      <w:r w:rsidR="006102C0" w:rsidRPr="0044087C">
        <w:rPr>
          <w:rFonts w:ascii="Times New Roman" w:hAnsi="Times New Roman" w:cs="Times New Roman"/>
          <w:sz w:val="28"/>
          <w:szCs w:val="28"/>
          <w:lang w:val="en-US"/>
        </w:rPr>
        <w:t>work</w:t>
      </w:r>
      <w:proofErr w:type="gramEnd"/>
      <w:r w:rsidR="006102C0" w:rsidRPr="0044087C">
        <w:rPr>
          <w:rFonts w:ascii="Times New Roman" w:hAnsi="Times New Roman" w:cs="Times New Roman"/>
          <w:sz w:val="28"/>
          <w:szCs w:val="28"/>
          <w:lang w:val="en-US"/>
        </w:rPr>
        <w:t xml:space="preserve"> she brought up more than one generation of students who worthi</w:t>
      </w:r>
      <w:r w:rsidR="008D45C4">
        <w:rPr>
          <w:rFonts w:ascii="Times New Roman" w:hAnsi="Times New Roman" w:cs="Times New Roman"/>
          <w:sz w:val="28"/>
          <w:szCs w:val="28"/>
          <w:lang w:val="en-US"/>
        </w:rPr>
        <w:t>ly represent the school of Odes</w:t>
      </w:r>
      <w:r w:rsidR="006102C0" w:rsidRPr="0044087C">
        <w:rPr>
          <w:rFonts w:ascii="Times New Roman" w:hAnsi="Times New Roman" w:cs="Times New Roman"/>
          <w:sz w:val="28"/>
          <w:szCs w:val="28"/>
          <w:lang w:val="en-US"/>
        </w:rPr>
        <w:t>a ballet on the world's leading ballet stages.</w:t>
      </w:r>
    </w:p>
    <w:p w:rsidR="00A2430D" w:rsidRPr="0044087C" w:rsidRDefault="00930A89" w:rsidP="00A2430D">
      <w:pPr>
        <w:spacing w:after="0"/>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A2430D" w:rsidRPr="0044087C">
        <w:rPr>
          <w:rFonts w:ascii="Times New Roman" w:hAnsi="Times New Roman" w:cs="Times New Roman"/>
          <w:sz w:val="28"/>
          <w:szCs w:val="28"/>
          <w:lang w:val="en-US"/>
        </w:rPr>
        <w:t>The purpose of the competition is to preserve and popularize the classical ballet heritage, to discover new names in classical choreography and modern dance trends, to support talented young people.</w:t>
      </w:r>
    </w:p>
    <w:p w:rsidR="00A34592" w:rsidRPr="0044087C" w:rsidRDefault="00A2430D" w:rsidP="00A2430D">
      <w:pPr>
        <w:spacing w:after="0"/>
        <w:jc w:val="both"/>
        <w:rPr>
          <w:rFonts w:ascii="Times New Roman" w:hAnsi="Times New Roman" w:cs="Times New Roman"/>
          <w:lang w:val="en-US"/>
        </w:rPr>
      </w:pPr>
      <w:r w:rsidRPr="0044087C">
        <w:rPr>
          <w:rFonts w:ascii="Times New Roman" w:hAnsi="Times New Roman" w:cs="Times New Roman"/>
          <w:sz w:val="28"/>
          <w:szCs w:val="28"/>
          <w:lang w:val="en-US"/>
        </w:rPr>
        <w:t xml:space="preserve">  The task of the competition</w:t>
      </w:r>
      <w:r w:rsidR="00A34592" w:rsidRPr="0044087C">
        <w:rPr>
          <w:rFonts w:ascii="Times New Roman" w:hAnsi="Times New Roman" w:cs="Times New Roman"/>
          <w:sz w:val="28"/>
          <w:szCs w:val="28"/>
          <w:lang w:val="en-US"/>
        </w:rPr>
        <w:t>:</w:t>
      </w:r>
    </w:p>
    <w:p w:rsidR="00A2430D" w:rsidRPr="0044087C" w:rsidRDefault="00A2430D" w:rsidP="00A2430D">
      <w:pPr>
        <w:spacing w:after="0"/>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identifying talented children and adolescents and encouraging them to further</w:t>
      </w:r>
    </w:p>
    <w:p w:rsidR="00A2430D" w:rsidRPr="0044087C" w:rsidRDefault="00A2430D" w:rsidP="00A2430D">
      <w:pPr>
        <w:spacing w:after="0"/>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lastRenderedPageBreak/>
        <w:t xml:space="preserve">           </w:t>
      </w:r>
      <w:proofErr w:type="gramStart"/>
      <w:r w:rsidRPr="0044087C">
        <w:rPr>
          <w:rFonts w:ascii="Times New Roman" w:hAnsi="Times New Roman" w:cs="Times New Roman"/>
          <w:sz w:val="28"/>
          <w:szCs w:val="28"/>
          <w:lang w:val="en-US"/>
        </w:rPr>
        <w:t>creative</w:t>
      </w:r>
      <w:proofErr w:type="gramEnd"/>
      <w:r w:rsidRPr="0044087C">
        <w:rPr>
          <w:rFonts w:ascii="Times New Roman" w:hAnsi="Times New Roman" w:cs="Times New Roman"/>
          <w:sz w:val="28"/>
          <w:szCs w:val="28"/>
          <w:lang w:val="en-US"/>
        </w:rPr>
        <w:t xml:space="preserve"> activity;</w:t>
      </w:r>
    </w:p>
    <w:p w:rsidR="00A2430D" w:rsidRPr="0044087C" w:rsidRDefault="00A2430D" w:rsidP="00A2430D">
      <w:pPr>
        <w:spacing w:after="0"/>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 raising the level of art education, expanding the horizons of children and teenagers, holding creative meetings and master classes;</w:t>
      </w:r>
    </w:p>
    <w:p w:rsidR="00A2430D" w:rsidRPr="0044087C" w:rsidRDefault="00A2430D" w:rsidP="00A2430D">
      <w:pPr>
        <w:spacing w:after="0"/>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 drawing public attention to children's and youth creativity;</w:t>
      </w:r>
    </w:p>
    <w:p w:rsidR="00A2430D" w:rsidRPr="0044087C" w:rsidRDefault="00A2430D" w:rsidP="00A2430D">
      <w:pPr>
        <w:spacing w:after="0"/>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 </w:t>
      </w:r>
      <w:proofErr w:type="gramStart"/>
      <w:r w:rsidRPr="0044087C">
        <w:rPr>
          <w:rFonts w:ascii="Times New Roman" w:hAnsi="Times New Roman" w:cs="Times New Roman"/>
          <w:sz w:val="28"/>
          <w:szCs w:val="28"/>
          <w:lang w:val="en-US"/>
        </w:rPr>
        <w:t>moral</w:t>
      </w:r>
      <w:proofErr w:type="gramEnd"/>
      <w:r w:rsidRPr="0044087C">
        <w:rPr>
          <w:rFonts w:ascii="Times New Roman" w:hAnsi="Times New Roman" w:cs="Times New Roman"/>
          <w:sz w:val="28"/>
          <w:szCs w:val="28"/>
          <w:lang w:val="en-US"/>
        </w:rPr>
        <w:t xml:space="preserve"> and patriotic education of children and adole</w:t>
      </w:r>
      <w:r w:rsidR="008D45C4">
        <w:rPr>
          <w:rFonts w:ascii="Times New Roman" w:hAnsi="Times New Roman" w:cs="Times New Roman"/>
          <w:sz w:val="28"/>
          <w:szCs w:val="28"/>
          <w:lang w:val="en-US"/>
        </w:rPr>
        <w:t xml:space="preserve">scents, strengthening interest </w:t>
      </w:r>
      <w:r w:rsidRPr="0044087C">
        <w:rPr>
          <w:rFonts w:ascii="Times New Roman" w:hAnsi="Times New Roman" w:cs="Times New Roman"/>
          <w:sz w:val="28"/>
          <w:szCs w:val="28"/>
          <w:lang w:val="en-US"/>
        </w:rPr>
        <w:t>to national history, culture, art;</w:t>
      </w:r>
    </w:p>
    <w:p w:rsidR="00E56A27" w:rsidRPr="0044087C" w:rsidRDefault="00A2430D" w:rsidP="00A2430D">
      <w:pPr>
        <w:spacing w:after="0"/>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 creating conditions for communication and exchange of experience of teachers and students of choreographic schools, colleges, studios and other choreographic creative associations of Ukraine and foreign countries</w:t>
      </w:r>
      <w:r w:rsidR="00E56A27" w:rsidRPr="0044087C">
        <w:rPr>
          <w:rFonts w:ascii="Times New Roman" w:hAnsi="Times New Roman" w:cs="Times New Roman"/>
          <w:sz w:val="28"/>
          <w:szCs w:val="28"/>
          <w:lang w:val="en-US"/>
        </w:rPr>
        <w:t>.</w:t>
      </w:r>
    </w:p>
    <w:p w:rsidR="00930A89" w:rsidRPr="0044087C" w:rsidRDefault="00E56A27" w:rsidP="00FA2B8B">
      <w:pPr>
        <w:spacing w:after="0"/>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A2430D" w:rsidRPr="0044087C">
        <w:rPr>
          <w:rFonts w:ascii="Times New Roman" w:hAnsi="Times New Roman" w:cs="Times New Roman"/>
          <w:sz w:val="28"/>
          <w:szCs w:val="28"/>
          <w:lang w:val="en-US"/>
        </w:rPr>
        <w:t xml:space="preserve">The main principles of the competition </w:t>
      </w:r>
      <w:proofErr w:type="gramStart"/>
      <w:r w:rsidR="00A2430D" w:rsidRPr="0044087C">
        <w:rPr>
          <w:rFonts w:ascii="Times New Roman" w:hAnsi="Times New Roman" w:cs="Times New Roman"/>
          <w:sz w:val="28"/>
          <w:szCs w:val="28"/>
          <w:lang w:val="en-US"/>
        </w:rPr>
        <w:t>are:</w:t>
      </w:r>
      <w:proofErr w:type="gramEnd"/>
      <w:r w:rsidR="00A2430D" w:rsidRPr="0044087C">
        <w:rPr>
          <w:rFonts w:ascii="Times New Roman" w:hAnsi="Times New Roman" w:cs="Times New Roman"/>
          <w:sz w:val="28"/>
          <w:szCs w:val="28"/>
          <w:lang w:val="en-US"/>
        </w:rPr>
        <w:t xml:space="preserve"> openness and accessibility for everyone, transparency of evaluation criteria, collegiality of decision-making, equality of conditions for all participants</w:t>
      </w:r>
      <w:r w:rsidR="0030448E" w:rsidRPr="0044087C">
        <w:rPr>
          <w:rFonts w:ascii="Times New Roman" w:hAnsi="Times New Roman" w:cs="Times New Roman"/>
          <w:sz w:val="28"/>
          <w:szCs w:val="28"/>
          <w:lang w:val="en-US"/>
        </w:rPr>
        <w:t>.</w:t>
      </w:r>
    </w:p>
    <w:p w:rsidR="00A2430D" w:rsidRPr="0044087C" w:rsidRDefault="00A2430D" w:rsidP="00A2430D">
      <w:pPr>
        <w:spacing w:after="0" w:line="240" w:lineRule="auto"/>
        <w:rPr>
          <w:rFonts w:ascii="Times New Roman" w:hAnsi="Times New Roman" w:cs="Times New Roman"/>
          <w:sz w:val="28"/>
          <w:szCs w:val="28"/>
          <w:lang w:val="en-US"/>
        </w:rPr>
      </w:pPr>
      <w:r w:rsidRPr="0044087C">
        <w:rPr>
          <w:rFonts w:ascii="Times New Roman" w:hAnsi="Times New Roman" w:cs="Times New Roman"/>
          <w:b/>
          <w:sz w:val="32"/>
          <w:szCs w:val="32"/>
          <w:lang w:val="en-US"/>
        </w:rPr>
        <w:t xml:space="preserve">Competition program consists </w:t>
      </w:r>
      <w:proofErr w:type="gramStart"/>
      <w:r w:rsidRPr="0044087C">
        <w:rPr>
          <w:rFonts w:ascii="Times New Roman" w:hAnsi="Times New Roman" w:cs="Times New Roman"/>
          <w:b/>
          <w:sz w:val="32"/>
          <w:szCs w:val="32"/>
          <w:lang w:val="en-US"/>
        </w:rPr>
        <w:t>of</w:t>
      </w:r>
      <w:r w:rsidR="00380D5C" w:rsidRPr="0044087C">
        <w:rPr>
          <w:rFonts w:ascii="Times New Roman" w:hAnsi="Times New Roman" w:cs="Times New Roman"/>
          <w:b/>
          <w:sz w:val="32"/>
          <w:szCs w:val="32"/>
          <w:lang w:val="en-US"/>
        </w:rPr>
        <w:t>:</w:t>
      </w:r>
      <w:proofErr w:type="gramEnd"/>
      <w:r w:rsidR="00FA2B8B" w:rsidRPr="0044087C">
        <w:rPr>
          <w:rFonts w:ascii="Times New Roman" w:hAnsi="Times New Roman" w:cs="Times New Roman"/>
          <w:b/>
          <w:sz w:val="32"/>
          <w:szCs w:val="32"/>
          <w:lang w:val="en-US"/>
        </w:rPr>
        <w:t xml:space="preserve">                                                                                           </w:t>
      </w:r>
      <w:r w:rsidRPr="0044087C">
        <w:rPr>
          <w:rFonts w:ascii="Times New Roman" w:hAnsi="Times New Roman" w:cs="Times New Roman"/>
          <w:sz w:val="28"/>
          <w:szCs w:val="28"/>
          <w:lang w:val="en-US"/>
        </w:rPr>
        <w:t>- posting videos of contestants on the YouTube channel;</w:t>
      </w:r>
    </w:p>
    <w:p w:rsidR="00A2430D" w:rsidRPr="0044087C" w:rsidRDefault="00A2430D" w:rsidP="00A2430D">
      <w:pPr>
        <w:spacing w:after="0" w:line="240" w:lineRule="auto"/>
        <w:rPr>
          <w:rFonts w:ascii="Times New Roman" w:hAnsi="Times New Roman" w:cs="Times New Roman"/>
          <w:sz w:val="28"/>
          <w:szCs w:val="28"/>
          <w:lang w:val="en-US"/>
        </w:rPr>
      </w:pPr>
      <w:r w:rsidRPr="0044087C">
        <w:rPr>
          <w:rFonts w:ascii="Times New Roman" w:hAnsi="Times New Roman" w:cs="Times New Roman"/>
          <w:sz w:val="28"/>
          <w:szCs w:val="28"/>
          <w:lang w:val="en-US"/>
        </w:rPr>
        <w:t>- Gala c</w:t>
      </w:r>
      <w:r w:rsidR="008D45C4">
        <w:rPr>
          <w:rFonts w:ascii="Times New Roman" w:hAnsi="Times New Roman" w:cs="Times New Roman"/>
          <w:sz w:val="28"/>
          <w:szCs w:val="28"/>
          <w:lang w:val="en-US"/>
        </w:rPr>
        <w:t>oncert on the stage of the Odes</w:t>
      </w:r>
      <w:r w:rsidRPr="0044087C">
        <w:rPr>
          <w:rFonts w:ascii="Times New Roman" w:hAnsi="Times New Roman" w:cs="Times New Roman"/>
          <w:sz w:val="28"/>
          <w:szCs w:val="28"/>
          <w:lang w:val="en-US"/>
        </w:rPr>
        <w:t xml:space="preserve">a National Academic Opera and Ballet Theater; </w:t>
      </w:r>
    </w:p>
    <w:p w:rsidR="00930A89" w:rsidRPr="0044087C" w:rsidRDefault="00A2430D" w:rsidP="00A2430D">
      <w:pPr>
        <w:spacing w:after="0" w:line="240" w:lineRule="auto"/>
        <w:rPr>
          <w:rFonts w:ascii="Times New Roman" w:hAnsi="Times New Roman" w:cs="Times New Roman"/>
          <w:sz w:val="32"/>
          <w:szCs w:val="32"/>
          <w:lang w:val="en-US"/>
        </w:rPr>
      </w:pPr>
      <w:r w:rsidRPr="0044087C">
        <w:rPr>
          <w:rFonts w:ascii="Times New Roman" w:hAnsi="Times New Roman" w:cs="Times New Roman"/>
          <w:sz w:val="28"/>
          <w:szCs w:val="28"/>
          <w:lang w:val="en-US"/>
        </w:rPr>
        <w:t xml:space="preserve">- </w:t>
      </w:r>
      <w:proofErr w:type="gramStart"/>
      <w:r w:rsidRPr="0044087C">
        <w:rPr>
          <w:rFonts w:ascii="Times New Roman" w:hAnsi="Times New Roman" w:cs="Times New Roman"/>
          <w:sz w:val="28"/>
          <w:szCs w:val="28"/>
          <w:lang w:val="en-US"/>
        </w:rPr>
        <w:t>master</w:t>
      </w:r>
      <w:proofErr w:type="gramEnd"/>
      <w:r w:rsidRPr="0044087C">
        <w:rPr>
          <w:rFonts w:ascii="Times New Roman" w:hAnsi="Times New Roman" w:cs="Times New Roman"/>
          <w:sz w:val="28"/>
          <w:szCs w:val="28"/>
          <w:lang w:val="en-US"/>
        </w:rPr>
        <w:t xml:space="preserve"> classes</w:t>
      </w:r>
      <w:r w:rsidR="00D152BB" w:rsidRPr="0044087C">
        <w:rPr>
          <w:rFonts w:ascii="Times New Roman" w:hAnsi="Times New Roman" w:cs="Times New Roman"/>
          <w:sz w:val="28"/>
          <w:szCs w:val="28"/>
          <w:lang w:val="en-US"/>
        </w:rPr>
        <w:t>.</w:t>
      </w:r>
    </w:p>
    <w:p w:rsidR="004653A7" w:rsidRPr="0044087C" w:rsidRDefault="00A2430D">
      <w:pPr>
        <w:rPr>
          <w:rFonts w:ascii="Times New Roman" w:hAnsi="Times New Roman" w:cs="Times New Roman"/>
          <w:b/>
          <w:sz w:val="36"/>
          <w:szCs w:val="36"/>
          <w:lang w:val="en-US"/>
        </w:rPr>
      </w:pPr>
      <w:r w:rsidRPr="0044087C">
        <w:rPr>
          <w:rFonts w:ascii="Times New Roman" w:hAnsi="Times New Roman" w:cs="Times New Roman"/>
          <w:b/>
          <w:sz w:val="36"/>
          <w:szCs w:val="36"/>
          <w:lang w:val="en-US"/>
        </w:rPr>
        <w:t>CONDITIONS OF PARTICIPATION AND PROCEDURE</w:t>
      </w:r>
    </w:p>
    <w:p w:rsidR="004653A7" w:rsidRPr="0044087C" w:rsidRDefault="0044087C">
      <w:pPr>
        <w:rPr>
          <w:rFonts w:ascii="Times New Roman" w:hAnsi="Times New Roman" w:cs="Times New Roman"/>
          <w:b/>
          <w:sz w:val="32"/>
          <w:szCs w:val="32"/>
          <w:u w:val="single"/>
          <w:lang w:val="en-US"/>
        </w:rPr>
      </w:pPr>
      <w:r w:rsidRPr="0044087C">
        <w:rPr>
          <w:rFonts w:ascii="Times New Roman" w:hAnsi="Times New Roman" w:cs="Times New Roman"/>
          <w:b/>
          <w:sz w:val="32"/>
          <w:szCs w:val="32"/>
          <w:u w:val="single"/>
          <w:lang w:val="en-US"/>
        </w:rPr>
        <w:t>Participation in the competition</w:t>
      </w:r>
    </w:p>
    <w:p w:rsidR="004653A7" w:rsidRPr="0044087C" w:rsidRDefault="0044087C">
      <w:pPr>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The competition is held in </w:t>
      </w:r>
      <w:proofErr w:type="gramStart"/>
      <w:r w:rsidRPr="0044087C">
        <w:rPr>
          <w:rFonts w:ascii="Times New Roman" w:hAnsi="Times New Roman" w:cs="Times New Roman"/>
          <w:sz w:val="28"/>
          <w:szCs w:val="28"/>
          <w:lang w:val="en-US"/>
        </w:rPr>
        <w:t>2</w:t>
      </w:r>
      <w:proofErr w:type="gramEnd"/>
      <w:r w:rsidRPr="0044087C">
        <w:rPr>
          <w:rFonts w:ascii="Times New Roman" w:hAnsi="Times New Roman" w:cs="Times New Roman"/>
          <w:sz w:val="28"/>
          <w:szCs w:val="28"/>
          <w:lang w:val="en-US"/>
        </w:rPr>
        <w:t xml:space="preserve"> nominations and 4 age categories. Separately among boys and girls</w:t>
      </w:r>
      <w:r w:rsidR="004653A7" w:rsidRPr="0044087C">
        <w:rPr>
          <w:rFonts w:ascii="Times New Roman" w:hAnsi="Times New Roman" w:cs="Times New Roman"/>
          <w:sz w:val="28"/>
          <w:szCs w:val="28"/>
          <w:lang w:val="en-US"/>
        </w:rPr>
        <w:t>.</w:t>
      </w:r>
    </w:p>
    <w:p w:rsidR="004653A7" w:rsidRPr="0044087C" w:rsidRDefault="0044087C">
      <w:pPr>
        <w:rPr>
          <w:rFonts w:ascii="Times New Roman" w:hAnsi="Times New Roman" w:cs="Times New Roman"/>
          <w:sz w:val="28"/>
          <w:szCs w:val="28"/>
          <w:lang w:val="en-US"/>
        </w:rPr>
      </w:pPr>
      <w:r w:rsidRPr="0044087C">
        <w:rPr>
          <w:rFonts w:ascii="Times New Roman" w:hAnsi="Times New Roman" w:cs="Times New Roman"/>
          <w:sz w:val="28"/>
          <w:szCs w:val="28"/>
          <w:lang w:val="en-US"/>
        </w:rPr>
        <w:t>Soloists and groups can take part in the competition</w:t>
      </w:r>
      <w:r w:rsidR="004653A7" w:rsidRPr="0044087C">
        <w:rPr>
          <w:rFonts w:ascii="Times New Roman" w:hAnsi="Times New Roman" w:cs="Times New Roman"/>
          <w:sz w:val="28"/>
          <w:szCs w:val="28"/>
          <w:lang w:val="en-US"/>
        </w:rPr>
        <w:t>.</w:t>
      </w:r>
    </w:p>
    <w:p w:rsidR="004653A7" w:rsidRPr="0044087C" w:rsidRDefault="0044087C">
      <w:pPr>
        <w:rPr>
          <w:rFonts w:ascii="Times New Roman" w:hAnsi="Times New Roman" w:cs="Times New Roman"/>
          <w:b/>
          <w:sz w:val="32"/>
          <w:szCs w:val="32"/>
          <w:u w:val="single"/>
          <w:lang w:val="en-US"/>
        </w:rPr>
      </w:pPr>
      <w:r>
        <w:rPr>
          <w:rFonts w:ascii="Times New Roman" w:hAnsi="Times New Roman" w:cs="Times New Roman"/>
          <w:b/>
          <w:sz w:val="32"/>
          <w:szCs w:val="32"/>
          <w:u w:val="single"/>
          <w:lang w:val="en-US"/>
        </w:rPr>
        <w:t>Nominations</w:t>
      </w:r>
    </w:p>
    <w:p w:rsidR="00FA2B8B" w:rsidRPr="0044087C" w:rsidRDefault="00FA2B8B">
      <w:pPr>
        <w:rPr>
          <w:rFonts w:ascii="Times New Roman" w:hAnsi="Times New Roman" w:cs="Times New Roman"/>
          <w:sz w:val="32"/>
          <w:szCs w:val="32"/>
          <w:u w:val="single"/>
          <w:lang w:val="en-US"/>
        </w:rPr>
        <w:sectPr w:rsidR="00FA2B8B" w:rsidRPr="0044087C" w:rsidSect="003103D6">
          <w:pgSz w:w="11906" w:h="16838"/>
          <w:pgMar w:top="1134" w:right="850" w:bottom="709" w:left="1701" w:header="708" w:footer="708" w:gutter="0"/>
          <w:cols w:space="708"/>
          <w:docGrid w:linePitch="360"/>
        </w:sectPr>
      </w:pPr>
    </w:p>
    <w:p w:rsidR="004653A7" w:rsidRPr="0044087C" w:rsidRDefault="0044087C">
      <w:pPr>
        <w:rPr>
          <w:rFonts w:ascii="Times New Roman" w:hAnsi="Times New Roman" w:cs="Times New Roman"/>
          <w:sz w:val="32"/>
          <w:szCs w:val="32"/>
          <w:u w:val="single"/>
          <w:lang w:val="en-US"/>
        </w:rPr>
      </w:pPr>
      <w:r w:rsidRPr="0044087C">
        <w:rPr>
          <w:rFonts w:ascii="Times New Roman" w:hAnsi="Times New Roman" w:cs="Times New Roman"/>
          <w:sz w:val="32"/>
          <w:szCs w:val="32"/>
          <w:u w:val="single"/>
          <w:lang w:val="en-US"/>
        </w:rPr>
        <w:t>Classical dance</w:t>
      </w:r>
    </w:p>
    <w:p w:rsidR="004653A7" w:rsidRPr="0044087C" w:rsidRDefault="004653A7">
      <w:pPr>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44087C">
        <w:rPr>
          <w:rFonts w:ascii="Times New Roman" w:hAnsi="Times New Roman" w:cs="Times New Roman"/>
          <w:sz w:val="28"/>
          <w:szCs w:val="28"/>
          <w:lang w:val="en-US"/>
        </w:rPr>
        <w:t>Solo</w:t>
      </w:r>
      <w:r w:rsidRPr="0044087C">
        <w:rPr>
          <w:rFonts w:ascii="Times New Roman" w:hAnsi="Times New Roman" w:cs="Times New Roman"/>
          <w:sz w:val="28"/>
          <w:szCs w:val="28"/>
          <w:lang w:val="en-US"/>
        </w:rPr>
        <w:t>;</w:t>
      </w:r>
    </w:p>
    <w:p w:rsidR="004653A7" w:rsidRPr="0044087C" w:rsidRDefault="004653A7">
      <w:pPr>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44087C">
        <w:rPr>
          <w:rFonts w:ascii="Times New Roman" w:hAnsi="Times New Roman" w:cs="Times New Roman"/>
          <w:sz w:val="28"/>
          <w:szCs w:val="28"/>
          <w:lang w:val="en-US"/>
        </w:rPr>
        <w:t>Small forms</w:t>
      </w:r>
      <w:r w:rsidRPr="0044087C">
        <w:rPr>
          <w:rFonts w:ascii="Times New Roman" w:hAnsi="Times New Roman" w:cs="Times New Roman"/>
          <w:sz w:val="28"/>
          <w:szCs w:val="28"/>
          <w:lang w:val="en-US"/>
        </w:rPr>
        <w:t xml:space="preserve"> (2-7 </w:t>
      </w:r>
      <w:r w:rsidR="0044087C">
        <w:rPr>
          <w:rFonts w:ascii="Times New Roman" w:hAnsi="Times New Roman" w:cs="Times New Roman"/>
          <w:sz w:val="28"/>
          <w:szCs w:val="28"/>
          <w:lang w:val="en-US"/>
        </w:rPr>
        <w:t>persons</w:t>
      </w:r>
      <w:r w:rsidRPr="0044087C">
        <w:rPr>
          <w:rFonts w:ascii="Times New Roman" w:hAnsi="Times New Roman" w:cs="Times New Roman"/>
          <w:sz w:val="28"/>
          <w:szCs w:val="28"/>
          <w:lang w:val="en-US"/>
        </w:rPr>
        <w:t>)</w:t>
      </w:r>
      <w:proofErr w:type="gramStart"/>
      <w:r w:rsidRPr="0044087C">
        <w:rPr>
          <w:rFonts w:ascii="Times New Roman" w:hAnsi="Times New Roman" w:cs="Times New Roman"/>
          <w:sz w:val="28"/>
          <w:szCs w:val="28"/>
          <w:lang w:val="en-US"/>
        </w:rPr>
        <w:t>;</w:t>
      </w:r>
      <w:proofErr w:type="gramEnd"/>
    </w:p>
    <w:p w:rsidR="00930A89" w:rsidRPr="0044087C" w:rsidRDefault="004653A7">
      <w:pPr>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44087C">
        <w:rPr>
          <w:rFonts w:ascii="Times New Roman" w:hAnsi="Times New Roman" w:cs="Times New Roman"/>
          <w:sz w:val="28"/>
          <w:szCs w:val="28"/>
          <w:lang w:val="en-US"/>
        </w:rPr>
        <w:t xml:space="preserve">Teams (from </w:t>
      </w:r>
      <w:proofErr w:type="gramStart"/>
      <w:r w:rsidR="0044087C">
        <w:rPr>
          <w:rFonts w:ascii="Times New Roman" w:hAnsi="Times New Roman" w:cs="Times New Roman"/>
          <w:sz w:val="28"/>
          <w:szCs w:val="28"/>
          <w:lang w:val="en-US"/>
        </w:rPr>
        <w:t>8</w:t>
      </w:r>
      <w:proofErr w:type="gramEnd"/>
      <w:r w:rsidR="0044087C">
        <w:rPr>
          <w:rFonts w:ascii="Times New Roman" w:hAnsi="Times New Roman" w:cs="Times New Roman"/>
          <w:sz w:val="28"/>
          <w:szCs w:val="28"/>
          <w:lang w:val="en-US"/>
        </w:rPr>
        <w:t xml:space="preserve"> persons</w:t>
      </w:r>
      <w:r w:rsidRPr="0044087C">
        <w:rPr>
          <w:rFonts w:ascii="Times New Roman" w:hAnsi="Times New Roman" w:cs="Times New Roman"/>
          <w:sz w:val="28"/>
          <w:szCs w:val="28"/>
          <w:lang w:val="en-US"/>
        </w:rPr>
        <w:t>).</w:t>
      </w:r>
    </w:p>
    <w:p w:rsidR="003103D6" w:rsidRPr="0044087C" w:rsidRDefault="0044087C">
      <w:pPr>
        <w:rPr>
          <w:rFonts w:ascii="Times New Roman" w:hAnsi="Times New Roman" w:cs="Times New Roman"/>
          <w:sz w:val="32"/>
          <w:szCs w:val="32"/>
          <w:u w:val="single"/>
          <w:lang w:val="en-US"/>
        </w:rPr>
      </w:pPr>
      <w:r w:rsidRPr="0044087C">
        <w:rPr>
          <w:rFonts w:ascii="Times New Roman" w:hAnsi="Times New Roman" w:cs="Times New Roman"/>
          <w:sz w:val="32"/>
          <w:szCs w:val="32"/>
          <w:u w:val="single"/>
          <w:lang w:val="en-US"/>
        </w:rPr>
        <w:t>Modern choreography</w:t>
      </w:r>
    </w:p>
    <w:p w:rsidR="003103D6" w:rsidRPr="0044087C" w:rsidRDefault="003103D6">
      <w:pPr>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44087C">
        <w:rPr>
          <w:rFonts w:ascii="Times New Roman" w:hAnsi="Times New Roman" w:cs="Times New Roman"/>
          <w:sz w:val="28"/>
          <w:szCs w:val="28"/>
          <w:lang w:val="en-US"/>
        </w:rPr>
        <w:t>Solo</w:t>
      </w:r>
      <w:r w:rsidRPr="0044087C">
        <w:rPr>
          <w:rFonts w:ascii="Times New Roman" w:hAnsi="Times New Roman" w:cs="Times New Roman"/>
          <w:sz w:val="28"/>
          <w:szCs w:val="28"/>
          <w:lang w:val="en-US"/>
        </w:rPr>
        <w:t>;</w:t>
      </w:r>
    </w:p>
    <w:p w:rsidR="003103D6" w:rsidRPr="0044087C" w:rsidRDefault="003103D6">
      <w:pPr>
        <w:rPr>
          <w:rFonts w:ascii="Times New Roman" w:hAnsi="Times New Roman" w:cs="Times New Roman"/>
          <w:sz w:val="28"/>
          <w:szCs w:val="28"/>
          <w:lang w:val="en-US"/>
        </w:rPr>
      </w:pPr>
      <w:r w:rsidRPr="0044087C">
        <w:rPr>
          <w:rFonts w:ascii="Times New Roman" w:hAnsi="Times New Roman" w:cs="Times New Roman"/>
          <w:sz w:val="28"/>
          <w:szCs w:val="28"/>
          <w:lang w:val="en-US"/>
        </w:rPr>
        <w:t>-</w:t>
      </w:r>
      <w:r w:rsidR="0044087C">
        <w:rPr>
          <w:rFonts w:ascii="Times New Roman" w:hAnsi="Times New Roman" w:cs="Times New Roman"/>
          <w:sz w:val="28"/>
          <w:szCs w:val="28"/>
          <w:lang w:val="en-US"/>
        </w:rPr>
        <w:t xml:space="preserve"> </w:t>
      </w:r>
      <w:proofErr w:type="gramStart"/>
      <w:r w:rsidR="0044087C">
        <w:rPr>
          <w:rFonts w:ascii="Times New Roman" w:hAnsi="Times New Roman" w:cs="Times New Roman"/>
          <w:sz w:val="28"/>
          <w:szCs w:val="28"/>
          <w:lang w:val="en-US"/>
        </w:rPr>
        <w:t>small</w:t>
      </w:r>
      <w:proofErr w:type="gramEnd"/>
      <w:r w:rsidR="0044087C">
        <w:rPr>
          <w:rFonts w:ascii="Times New Roman" w:hAnsi="Times New Roman" w:cs="Times New Roman"/>
          <w:sz w:val="28"/>
          <w:szCs w:val="28"/>
          <w:lang w:val="en-US"/>
        </w:rPr>
        <w:t xml:space="preserve"> forms</w:t>
      </w:r>
      <w:r w:rsidRPr="0044087C">
        <w:rPr>
          <w:rFonts w:ascii="Times New Roman" w:hAnsi="Times New Roman" w:cs="Times New Roman"/>
          <w:sz w:val="28"/>
          <w:szCs w:val="28"/>
          <w:lang w:val="en-US"/>
        </w:rPr>
        <w:t xml:space="preserve"> (2-7 </w:t>
      </w:r>
      <w:r w:rsidR="0044087C">
        <w:rPr>
          <w:rFonts w:ascii="Times New Roman" w:hAnsi="Times New Roman" w:cs="Times New Roman"/>
          <w:sz w:val="28"/>
          <w:szCs w:val="28"/>
          <w:lang w:val="en-US"/>
        </w:rPr>
        <w:t>forms</w:t>
      </w:r>
      <w:r w:rsidRPr="0044087C">
        <w:rPr>
          <w:rFonts w:ascii="Times New Roman" w:hAnsi="Times New Roman" w:cs="Times New Roman"/>
          <w:sz w:val="28"/>
          <w:szCs w:val="28"/>
          <w:lang w:val="en-US"/>
        </w:rPr>
        <w:t>);</w:t>
      </w:r>
    </w:p>
    <w:p w:rsidR="003103D6" w:rsidRPr="0044087C" w:rsidRDefault="003103D6">
      <w:pPr>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proofErr w:type="gramStart"/>
      <w:r w:rsidR="0044087C">
        <w:rPr>
          <w:rFonts w:ascii="Times New Roman" w:hAnsi="Times New Roman" w:cs="Times New Roman"/>
          <w:sz w:val="28"/>
          <w:szCs w:val="28"/>
          <w:lang w:val="en-US"/>
        </w:rPr>
        <w:t>teams</w:t>
      </w:r>
      <w:proofErr w:type="gramEnd"/>
      <w:r w:rsidR="0044087C">
        <w:rPr>
          <w:rFonts w:ascii="Times New Roman" w:hAnsi="Times New Roman" w:cs="Times New Roman"/>
          <w:sz w:val="28"/>
          <w:szCs w:val="28"/>
          <w:lang w:val="en-US"/>
        </w:rPr>
        <w:t xml:space="preserve"> (from 8 persons</w:t>
      </w:r>
      <w:r w:rsidRPr="0044087C">
        <w:rPr>
          <w:rFonts w:ascii="Times New Roman" w:hAnsi="Times New Roman" w:cs="Times New Roman"/>
          <w:sz w:val="28"/>
          <w:szCs w:val="28"/>
          <w:lang w:val="en-US"/>
        </w:rPr>
        <w:t>).</w:t>
      </w:r>
    </w:p>
    <w:p w:rsidR="00FA2B8B" w:rsidRPr="0044087C" w:rsidRDefault="00FA2B8B">
      <w:pPr>
        <w:rPr>
          <w:rFonts w:ascii="Times New Roman" w:hAnsi="Times New Roman" w:cs="Times New Roman"/>
          <w:sz w:val="28"/>
          <w:szCs w:val="28"/>
          <w:lang w:val="en-US"/>
        </w:rPr>
        <w:sectPr w:rsidR="00FA2B8B" w:rsidRPr="0044087C" w:rsidSect="00FA2B8B">
          <w:type w:val="continuous"/>
          <w:pgSz w:w="11906" w:h="16838"/>
          <w:pgMar w:top="1134" w:right="850" w:bottom="709" w:left="1701" w:header="708" w:footer="708" w:gutter="0"/>
          <w:cols w:num="2" w:space="708"/>
          <w:docGrid w:linePitch="360"/>
        </w:sectPr>
      </w:pPr>
    </w:p>
    <w:p w:rsidR="0030448E" w:rsidRPr="0044087C" w:rsidRDefault="0030448E">
      <w:pPr>
        <w:rPr>
          <w:rFonts w:ascii="Times New Roman" w:hAnsi="Times New Roman" w:cs="Times New Roman"/>
          <w:sz w:val="28"/>
          <w:szCs w:val="28"/>
          <w:lang w:val="en-US"/>
        </w:rPr>
      </w:pPr>
    </w:p>
    <w:p w:rsidR="003103D6" w:rsidRPr="0044087C" w:rsidRDefault="0044087C">
      <w:pPr>
        <w:rPr>
          <w:rFonts w:ascii="Times New Roman" w:hAnsi="Times New Roman" w:cs="Times New Roman"/>
          <w:b/>
          <w:sz w:val="32"/>
          <w:szCs w:val="32"/>
          <w:u w:val="single"/>
          <w:lang w:val="en-US"/>
        </w:rPr>
      </w:pPr>
      <w:r w:rsidRPr="0044087C">
        <w:rPr>
          <w:rFonts w:ascii="Times New Roman" w:hAnsi="Times New Roman" w:cs="Times New Roman"/>
          <w:b/>
          <w:sz w:val="32"/>
          <w:szCs w:val="32"/>
          <w:u w:val="single"/>
          <w:lang w:val="en-US"/>
        </w:rPr>
        <w:t>Age categories</w:t>
      </w:r>
      <w:r w:rsidR="003103D6" w:rsidRPr="0044087C">
        <w:rPr>
          <w:rFonts w:ascii="Times New Roman" w:hAnsi="Times New Roman" w:cs="Times New Roman"/>
          <w:b/>
          <w:sz w:val="32"/>
          <w:szCs w:val="32"/>
          <w:u w:val="single"/>
          <w:lang w:val="en-US"/>
        </w:rPr>
        <w:t>:</w:t>
      </w:r>
    </w:p>
    <w:p w:rsidR="003103D6" w:rsidRPr="0044087C" w:rsidRDefault="003103D6">
      <w:pPr>
        <w:rPr>
          <w:rFonts w:ascii="Times New Roman" w:hAnsi="Times New Roman" w:cs="Times New Roman"/>
          <w:sz w:val="28"/>
          <w:szCs w:val="28"/>
          <w:lang w:val="en-US"/>
        </w:rPr>
      </w:pPr>
      <w:r w:rsidRPr="0044087C">
        <w:rPr>
          <w:rFonts w:ascii="Times New Roman" w:hAnsi="Times New Roman" w:cs="Times New Roman"/>
          <w:sz w:val="28"/>
          <w:szCs w:val="28"/>
          <w:lang w:val="en-US"/>
        </w:rPr>
        <w:t>1) І (</w:t>
      </w:r>
      <w:r w:rsidR="0044087C">
        <w:rPr>
          <w:rFonts w:ascii="Times New Roman" w:hAnsi="Times New Roman" w:cs="Times New Roman"/>
          <w:sz w:val="28"/>
          <w:szCs w:val="28"/>
          <w:lang w:val="en-US"/>
        </w:rPr>
        <w:t>junior</w:t>
      </w:r>
      <w:r w:rsidRPr="0044087C">
        <w:rPr>
          <w:rFonts w:ascii="Times New Roman" w:hAnsi="Times New Roman" w:cs="Times New Roman"/>
          <w:sz w:val="28"/>
          <w:szCs w:val="28"/>
          <w:lang w:val="en-US"/>
        </w:rPr>
        <w:t xml:space="preserve">) - 8-10 </w:t>
      </w:r>
      <w:r w:rsidR="0044087C">
        <w:rPr>
          <w:rFonts w:ascii="Times New Roman" w:hAnsi="Times New Roman" w:cs="Times New Roman"/>
          <w:sz w:val="28"/>
          <w:szCs w:val="28"/>
          <w:lang w:val="en-US"/>
        </w:rPr>
        <w:t>years</w:t>
      </w:r>
      <w:r w:rsidRPr="0044087C">
        <w:rPr>
          <w:rFonts w:ascii="Times New Roman" w:hAnsi="Times New Roman" w:cs="Times New Roman"/>
          <w:sz w:val="28"/>
          <w:szCs w:val="28"/>
          <w:lang w:val="en-US"/>
        </w:rPr>
        <w:t>;</w:t>
      </w:r>
    </w:p>
    <w:p w:rsidR="003103D6" w:rsidRPr="0044087C" w:rsidRDefault="003103D6">
      <w:pPr>
        <w:rPr>
          <w:rFonts w:ascii="Times New Roman" w:hAnsi="Times New Roman" w:cs="Times New Roman"/>
          <w:sz w:val="28"/>
          <w:szCs w:val="28"/>
          <w:lang w:val="en-US"/>
        </w:rPr>
      </w:pPr>
      <w:r w:rsidRPr="0044087C">
        <w:rPr>
          <w:rFonts w:ascii="Times New Roman" w:hAnsi="Times New Roman" w:cs="Times New Roman"/>
          <w:sz w:val="28"/>
          <w:szCs w:val="28"/>
          <w:lang w:val="en-US"/>
        </w:rPr>
        <w:t>2) II (</w:t>
      </w:r>
      <w:r w:rsidR="0044087C">
        <w:rPr>
          <w:rFonts w:ascii="Times New Roman" w:hAnsi="Times New Roman" w:cs="Times New Roman"/>
          <w:sz w:val="28"/>
          <w:szCs w:val="28"/>
          <w:lang w:val="en-US"/>
        </w:rPr>
        <w:t>middle</w:t>
      </w:r>
      <w:r w:rsidRPr="0044087C">
        <w:rPr>
          <w:rFonts w:ascii="Times New Roman" w:hAnsi="Times New Roman" w:cs="Times New Roman"/>
          <w:sz w:val="28"/>
          <w:szCs w:val="28"/>
          <w:lang w:val="en-US"/>
        </w:rPr>
        <w:t xml:space="preserve">) - 11-13 </w:t>
      </w:r>
      <w:r w:rsidR="00451DE2">
        <w:rPr>
          <w:rFonts w:ascii="Times New Roman" w:hAnsi="Times New Roman" w:cs="Times New Roman"/>
          <w:sz w:val="28"/>
          <w:szCs w:val="28"/>
          <w:lang w:val="en-US"/>
        </w:rPr>
        <w:t>years</w:t>
      </w:r>
      <w:r w:rsidRPr="0044087C">
        <w:rPr>
          <w:rFonts w:ascii="Times New Roman" w:hAnsi="Times New Roman" w:cs="Times New Roman"/>
          <w:sz w:val="28"/>
          <w:szCs w:val="28"/>
          <w:lang w:val="en-US"/>
        </w:rPr>
        <w:t>;</w:t>
      </w:r>
    </w:p>
    <w:p w:rsidR="003103D6" w:rsidRPr="0044087C" w:rsidRDefault="00451DE2">
      <w:pPr>
        <w:rPr>
          <w:rFonts w:ascii="Times New Roman" w:hAnsi="Times New Roman" w:cs="Times New Roman"/>
          <w:sz w:val="28"/>
          <w:szCs w:val="28"/>
          <w:lang w:val="en-US"/>
        </w:rPr>
      </w:pPr>
      <w:r>
        <w:rPr>
          <w:rFonts w:ascii="Times New Roman" w:hAnsi="Times New Roman" w:cs="Times New Roman"/>
          <w:sz w:val="28"/>
          <w:szCs w:val="28"/>
          <w:lang w:val="en-US"/>
        </w:rPr>
        <w:t>3) III (senior</w:t>
      </w:r>
      <w:r w:rsidR="003103D6" w:rsidRPr="0044087C">
        <w:rPr>
          <w:rFonts w:ascii="Times New Roman" w:hAnsi="Times New Roman" w:cs="Times New Roman"/>
          <w:sz w:val="28"/>
          <w:szCs w:val="28"/>
          <w:lang w:val="en-US"/>
        </w:rPr>
        <w:t xml:space="preserve">) - 14-16 </w:t>
      </w:r>
      <w:r>
        <w:rPr>
          <w:rFonts w:ascii="Times New Roman" w:hAnsi="Times New Roman" w:cs="Times New Roman"/>
          <w:sz w:val="28"/>
          <w:szCs w:val="28"/>
          <w:lang w:val="en-US"/>
        </w:rPr>
        <w:t>years</w:t>
      </w:r>
      <w:r w:rsidR="003103D6" w:rsidRPr="0044087C">
        <w:rPr>
          <w:rFonts w:ascii="Times New Roman" w:hAnsi="Times New Roman" w:cs="Times New Roman"/>
          <w:sz w:val="28"/>
          <w:szCs w:val="28"/>
          <w:lang w:val="en-US"/>
        </w:rPr>
        <w:t>;</w:t>
      </w:r>
    </w:p>
    <w:p w:rsidR="003103D6" w:rsidRPr="0044087C" w:rsidRDefault="003103D6">
      <w:pPr>
        <w:rPr>
          <w:rFonts w:ascii="Times New Roman" w:hAnsi="Times New Roman" w:cs="Times New Roman"/>
          <w:sz w:val="28"/>
          <w:szCs w:val="28"/>
          <w:lang w:val="en-US"/>
        </w:rPr>
      </w:pPr>
      <w:r w:rsidRPr="0044087C">
        <w:rPr>
          <w:rFonts w:ascii="Times New Roman" w:hAnsi="Times New Roman" w:cs="Times New Roman"/>
          <w:sz w:val="28"/>
          <w:szCs w:val="28"/>
          <w:lang w:val="en-US"/>
        </w:rPr>
        <w:lastRenderedPageBreak/>
        <w:t>4) IV (</w:t>
      </w:r>
      <w:r w:rsidR="00451DE2">
        <w:rPr>
          <w:rFonts w:ascii="Times New Roman" w:hAnsi="Times New Roman" w:cs="Times New Roman"/>
          <w:sz w:val="28"/>
          <w:szCs w:val="28"/>
          <w:lang w:val="en-US"/>
        </w:rPr>
        <w:t>adult</w:t>
      </w:r>
      <w:r w:rsidRPr="0044087C">
        <w:rPr>
          <w:rFonts w:ascii="Times New Roman" w:hAnsi="Times New Roman" w:cs="Times New Roman"/>
          <w:sz w:val="28"/>
          <w:szCs w:val="28"/>
          <w:lang w:val="en-US"/>
        </w:rPr>
        <w:t xml:space="preserve">) - 17-19 </w:t>
      </w:r>
      <w:r w:rsidR="00451DE2">
        <w:rPr>
          <w:rFonts w:ascii="Times New Roman" w:hAnsi="Times New Roman" w:cs="Times New Roman"/>
          <w:sz w:val="28"/>
          <w:szCs w:val="28"/>
          <w:lang w:val="en-US"/>
        </w:rPr>
        <w:t>years</w:t>
      </w:r>
      <w:r w:rsidRPr="0044087C">
        <w:rPr>
          <w:rFonts w:ascii="Times New Roman" w:hAnsi="Times New Roman" w:cs="Times New Roman"/>
          <w:sz w:val="28"/>
          <w:szCs w:val="28"/>
          <w:lang w:val="en-US"/>
        </w:rPr>
        <w:t>;</w:t>
      </w:r>
    </w:p>
    <w:p w:rsidR="003103D6" w:rsidRPr="0044087C" w:rsidRDefault="003103D6">
      <w:pPr>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5) </w:t>
      </w:r>
      <w:r w:rsidR="00451DE2">
        <w:rPr>
          <w:rFonts w:ascii="Times New Roman" w:hAnsi="Times New Roman" w:cs="Times New Roman"/>
          <w:sz w:val="28"/>
          <w:szCs w:val="28"/>
          <w:lang w:val="en-US"/>
        </w:rPr>
        <w:t>mixed</w:t>
      </w:r>
      <w:r w:rsidRPr="0044087C">
        <w:rPr>
          <w:rFonts w:ascii="Times New Roman" w:hAnsi="Times New Roman" w:cs="Times New Roman"/>
          <w:sz w:val="28"/>
          <w:szCs w:val="28"/>
          <w:lang w:val="en-US"/>
        </w:rPr>
        <w:t xml:space="preserve"> (</w:t>
      </w:r>
      <w:r w:rsidR="00451DE2">
        <w:rPr>
          <w:rFonts w:ascii="Times New Roman" w:hAnsi="Times New Roman" w:cs="Times New Roman"/>
          <w:sz w:val="28"/>
          <w:szCs w:val="28"/>
          <w:lang w:val="en-US"/>
        </w:rPr>
        <w:t>for teams</w:t>
      </w:r>
      <w:r w:rsidRPr="0044087C">
        <w:rPr>
          <w:rFonts w:ascii="Times New Roman" w:hAnsi="Times New Roman" w:cs="Times New Roman"/>
          <w:sz w:val="28"/>
          <w:szCs w:val="28"/>
          <w:lang w:val="en-US"/>
        </w:rPr>
        <w:t>).</w:t>
      </w:r>
    </w:p>
    <w:p w:rsidR="00426356" w:rsidRPr="0044087C" w:rsidRDefault="00451DE2">
      <w:pPr>
        <w:rPr>
          <w:rFonts w:ascii="Times New Roman" w:hAnsi="Times New Roman" w:cs="Times New Roman"/>
          <w:b/>
          <w:sz w:val="32"/>
          <w:szCs w:val="32"/>
          <w:u w:val="single"/>
          <w:lang w:val="en-US"/>
        </w:rPr>
      </w:pPr>
      <w:r w:rsidRPr="00451DE2">
        <w:rPr>
          <w:rFonts w:ascii="Times New Roman" w:hAnsi="Times New Roman" w:cs="Times New Roman"/>
          <w:b/>
          <w:sz w:val="32"/>
          <w:szCs w:val="32"/>
          <w:u w:val="single"/>
          <w:lang w:val="en-US"/>
        </w:rPr>
        <w:t>Regulations of the competition</w:t>
      </w:r>
    </w:p>
    <w:p w:rsidR="00426356" w:rsidRPr="00442D02" w:rsidRDefault="00426356" w:rsidP="00442D02">
      <w:pPr>
        <w:pStyle w:val="HTML"/>
        <w:shd w:val="clear" w:color="auto" w:fill="FFFFFF"/>
        <w:rPr>
          <w:color w:val="000000"/>
          <w:sz w:val="21"/>
          <w:szCs w:val="21"/>
          <w:lang w:val="en-US"/>
        </w:rPr>
      </w:pPr>
      <w:r w:rsidRPr="0044087C">
        <w:rPr>
          <w:rFonts w:ascii="Times New Roman" w:hAnsi="Times New Roman" w:cs="Times New Roman"/>
          <w:sz w:val="28"/>
          <w:szCs w:val="28"/>
          <w:lang w:val="en-US"/>
        </w:rPr>
        <w:t xml:space="preserve">     </w:t>
      </w:r>
      <w:r w:rsidR="00451DE2" w:rsidRPr="00451DE2">
        <w:rPr>
          <w:rFonts w:ascii="Times New Roman" w:hAnsi="Times New Roman" w:cs="Times New Roman"/>
          <w:sz w:val="28"/>
          <w:szCs w:val="28"/>
          <w:lang w:val="en-US"/>
        </w:rPr>
        <w:t>The contest is held remotely, contestants send a video with the performance of two choreographic numbers, which must be uploaded to the file share, and the download link must be sent to the e-mail address of the</w:t>
      </w:r>
      <w:r w:rsidR="00442D02">
        <w:rPr>
          <w:rFonts w:ascii="Times New Roman" w:hAnsi="Times New Roman" w:cs="Times New Roman"/>
          <w:sz w:val="28"/>
          <w:szCs w:val="28"/>
          <w:lang w:val="en-US"/>
        </w:rPr>
        <w:t xml:space="preserve"> contest </w:t>
      </w:r>
      <w:hyperlink r:id="rId5" w:tgtFrame="_self" w:history="1">
        <w:r w:rsidR="00442D02" w:rsidRPr="00FD4DF9">
          <w:rPr>
            <w:rStyle w:val="a5"/>
            <w:rFonts w:ascii="Times New Roman" w:hAnsi="Times New Roman" w:cs="Times New Roman"/>
            <w:color w:val="auto"/>
            <w:sz w:val="28"/>
            <w:szCs w:val="28"/>
            <w:lang w:val="en-US"/>
          </w:rPr>
          <w:t>balletseasonsua@gmail.com</w:t>
        </w:r>
      </w:hyperlink>
      <w:proofErr w:type="gramStart"/>
      <w:r w:rsidR="00451DE2" w:rsidRPr="00451DE2">
        <w:rPr>
          <w:rFonts w:ascii="Times New Roman" w:hAnsi="Times New Roman" w:cs="Times New Roman"/>
          <w:sz w:val="28"/>
          <w:szCs w:val="28"/>
          <w:lang w:val="en-US"/>
        </w:rPr>
        <w:t xml:space="preserve">, </w:t>
      </w:r>
      <w:r w:rsidR="00442D02">
        <w:rPr>
          <w:rFonts w:ascii="Times New Roman" w:hAnsi="Times New Roman" w:cs="Times New Roman"/>
          <w:sz w:val="28"/>
          <w:szCs w:val="28"/>
          <w:lang w:val="uk-UA"/>
        </w:rPr>
        <w:t xml:space="preserve"> </w:t>
      </w:r>
      <w:r w:rsidR="00451DE2" w:rsidRPr="00451DE2">
        <w:rPr>
          <w:rFonts w:ascii="Times New Roman" w:hAnsi="Times New Roman" w:cs="Times New Roman"/>
          <w:sz w:val="28"/>
          <w:szCs w:val="28"/>
          <w:lang w:val="en-US"/>
        </w:rPr>
        <w:t>with</w:t>
      </w:r>
      <w:proofErr w:type="gramEnd"/>
      <w:r w:rsidR="00451DE2" w:rsidRPr="00451DE2">
        <w:rPr>
          <w:rFonts w:ascii="Times New Roman" w:hAnsi="Times New Roman" w:cs="Times New Roman"/>
          <w:sz w:val="28"/>
          <w:szCs w:val="28"/>
          <w:lang w:val="en-US"/>
        </w:rPr>
        <w:t xml:space="preserve"> a receipt of payment of the entrance fee</w:t>
      </w:r>
      <w:r w:rsidR="00CD2329" w:rsidRPr="0044087C">
        <w:rPr>
          <w:rFonts w:ascii="Times New Roman" w:hAnsi="Times New Roman" w:cs="Times New Roman"/>
          <w:sz w:val="28"/>
          <w:szCs w:val="28"/>
          <w:lang w:val="en-US"/>
        </w:rPr>
        <w:t>.</w:t>
      </w:r>
      <w:r w:rsidR="003E4E0D" w:rsidRPr="0044087C">
        <w:rPr>
          <w:rFonts w:ascii="Times New Roman" w:hAnsi="Times New Roman" w:cs="Times New Roman"/>
          <w:sz w:val="28"/>
          <w:szCs w:val="28"/>
          <w:lang w:val="en-US"/>
        </w:rPr>
        <w:t xml:space="preserve"> </w:t>
      </w:r>
    </w:p>
    <w:p w:rsidR="00426356" w:rsidRPr="0044087C" w:rsidRDefault="00426356" w:rsidP="00014484">
      <w:pPr>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30448E" w:rsidRPr="0044087C">
        <w:rPr>
          <w:rFonts w:ascii="Times New Roman" w:hAnsi="Times New Roman" w:cs="Times New Roman"/>
          <w:sz w:val="28"/>
          <w:szCs w:val="28"/>
          <w:lang w:val="en-US"/>
        </w:rPr>
        <w:t xml:space="preserve"> </w:t>
      </w:r>
      <w:r w:rsidR="00451DE2" w:rsidRPr="00451DE2">
        <w:rPr>
          <w:rFonts w:ascii="Times New Roman" w:hAnsi="Times New Roman" w:cs="Times New Roman"/>
          <w:sz w:val="28"/>
          <w:szCs w:val="28"/>
          <w:lang w:val="en-US"/>
        </w:rPr>
        <w:t>The Organizing Committee confirms participation in the competition after watching the video and making a prepayment of 100% of the registration fee</w:t>
      </w:r>
      <w:r w:rsidRPr="0044087C">
        <w:rPr>
          <w:rFonts w:ascii="Times New Roman" w:hAnsi="Times New Roman" w:cs="Times New Roman"/>
          <w:sz w:val="28"/>
          <w:szCs w:val="28"/>
          <w:lang w:val="en-US"/>
        </w:rPr>
        <w:t>.</w:t>
      </w:r>
    </w:p>
    <w:p w:rsidR="00451DE2" w:rsidRPr="00451DE2" w:rsidRDefault="00CD2329" w:rsidP="00451DE2">
      <w:pPr>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451DE2" w:rsidRPr="00451DE2">
        <w:rPr>
          <w:rFonts w:ascii="Times New Roman" w:hAnsi="Times New Roman" w:cs="Times New Roman"/>
          <w:sz w:val="28"/>
          <w:szCs w:val="28"/>
          <w:lang w:val="en-US"/>
        </w:rPr>
        <w:t xml:space="preserve">Each participant presents </w:t>
      </w:r>
      <w:proofErr w:type="gramStart"/>
      <w:r w:rsidR="00451DE2" w:rsidRPr="00451DE2">
        <w:rPr>
          <w:rFonts w:ascii="Times New Roman" w:hAnsi="Times New Roman" w:cs="Times New Roman"/>
          <w:sz w:val="28"/>
          <w:szCs w:val="28"/>
          <w:lang w:val="en-US"/>
        </w:rPr>
        <w:t>2</w:t>
      </w:r>
      <w:proofErr w:type="gramEnd"/>
      <w:r w:rsidR="00451DE2" w:rsidRPr="00451DE2">
        <w:rPr>
          <w:rFonts w:ascii="Times New Roman" w:hAnsi="Times New Roman" w:cs="Times New Roman"/>
          <w:sz w:val="28"/>
          <w:szCs w:val="28"/>
          <w:lang w:val="en-US"/>
        </w:rPr>
        <w:t xml:space="preserve"> different works, the duration of which should not exceed 5 minutes.</w:t>
      </w:r>
    </w:p>
    <w:p w:rsidR="00426356" w:rsidRPr="0044087C" w:rsidRDefault="00451DE2" w:rsidP="00451DE2">
      <w:pPr>
        <w:jc w:val="both"/>
        <w:rPr>
          <w:rFonts w:ascii="Times New Roman" w:hAnsi="Times New Roman" w:cs="Times New Roman"/>
          <w:sz w:val="28"/>
          <w:szCs w:val="28"/>
          <w:lang w:val="en-US"/>
        </w:rPr>
      </w:pPr>
      <w:r w:rsidRPr="00451DE2">
        <w:rPr>
          <w:rFonts w:ascii="Times New Roman" w:hAnsi="Times New Roman" w:cs="Times New Roman"/>
          <w:sz w:val="28"/>
          <w:szCs w:val="28"/>
          <w:lang w:val="en-US"/>
        </w:rPr>
        <w:t xml:space="preserve">      The duration of the competition program for teams should not exceed 7 minutes in one nomination</w:t>
      </w:r>
      <w:r w:rsidR="00426356" w:rsidRPr="0044087C">
        <w:rPr>
          <w:rFonts w:ascii="Times New Roman" w:hAnsi="Times New Roman" w:cs="Times New Roman"/>
          <w:sz w:val="28"/>
          <w:szCs w:val="28"/>
          <w:lang w:val="en-US"/>
        </w:rPr>
        <w:t>.</w:t>
      </w:r>
    </w:p>
    <w:p w:rsidR="00451DE2" w:rsidRPr="00451DE2" w:rsidRDefault="00426356" w:rsidP="00451DE2">
      <w:pPr>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451DE2" w:rsidRPr="00451DE2">
        <w:rPr>
          <w:rFonts w:ascii="Times New Roman" w:hAnsi="Times New Roman" w:cs="Times New Roman"/>
          <w:sz w:val="28"/>
          <w:szCs w:val="28"/>
          <w:lang w:val="en-US"/>
        </w:rPr>
        <w:t>Contestants have the right to participate in several competitive nominations if there is a separate application for participation, separate numbers and a separate payment for each application.</w:t>
      </w:r>
    </w:p>
    <w:p w:rsidR="00426356" w:rsidRPr="0044087C" w:rsidRDefault="00451DE2" w:rsidP="00451DE2">
      <w:pPr>
        <w:jc w:val="both"/>
        <w:rPr>
          <w:rFonts w:ascii="Times New Roman" w:hAnsi="Times New Roman" w:cs="Times New Roman"/>
          <w:sz w:val="28"/>
          <w:szCs w:val="28"/>
          <w:lang w:val="en-US"/>
        </w:rPr>
      </w:pPr>
      <w:r w:rsidRPr="00451DE2">
        <w:rPr>
          <w:rFonts w:ascii="Times New Roman" w:hAnsi="Times New Roman" w:cs="Times New Roman"/>
          <w:sz w:val="28"/>
          <w:szCs w:val="28"/>
          <w:lang w:val="en-US"/>
        </w:rPr>
        <w:t xml:space="preserve">      If the choreographic group, including soloists and small forms representing this group, </w:t>
      </w:r>
      <w:proofErr w:type="gramStart"/>
      <w:r w:rsidRPr="00451DE2">
        <w:rPr>
          <w:rFonts w:ascii="Times New Roman" w:hAnsi="Times New Roman" w:cs="Times New Roman"/>
          <w:sz w:val="28"/>
          <w:szCs w:val="28"/>
          <w:lang w:val="en-US"/>
        </w:rPr>
        <w:t>is declared</w:t>
      </w:r>
      <w:proofErr w:type="gramEnd"/>
      <w:r w:rsidRPr="00451DE2">
        <w:rPr>
          <w:rFonts w:ascii="Times New Roman" w:hAnsi="Times New Roman" w:cs="Times New Roman"/>
          <w:sz w:val="28"/>
          <w:szCs w:val="28"/>
          <w:lang w:val="en-US"/>
        </w:rPr>
        <w:t xml:space="preserve"> in several age and genre nominations, the total number of applications from the group should not exceed five</w:t>
      </w:r>
      <w:r w:rsidR="00426356" w:rsidRPr="0044087C">
        <w:rPr>
          <w:rFonts w:ascii="Times New Roman" w:hAnsi="Times New Roman" w:cs="Times New Roman"/>
          <w:sz w:val="28"/>
          <w:szCs w:val="28"/>
          <w:lang w:val="en-US"/>
        </w:rPr>
        <w:t>.</w:t>
      </w:r>
    </w:p>
    <w:p w:rsidR="00451DE2" w:rsidRPr="00451DE2" w:rsidRDefault="00426356" w:rsidP="00451DE2">
      <w:pPr>
        <w:tabs>
          <w:tab w:val="left" w:pos="426"/>
        </w:tabs>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451DE2" w:rsidRPr="00451DE2">
        <w:rPr>
          <w:rFonts w:ascii="Times New Roman" w:hAnsi="Times New Roman" w:cs="Times New Roman"/>
          <w:sz w:val="28"/>
          <w:szCs w:val="28"/>
          <w:lang w:val="en-US"/>
        </w:rPr>
        <w:t xml:space="preserve">All participants </w:t>
      </w:r>
      <w:proofErr w:type="gramStart"/>
      <w:r w:rsidR="00451DE2" w:rsidRPr="00451DE2">
        <w:rPr>
          <w:rFonts w:ascii="Times New Roman" w:hAnsi="Times New Roman" w:cs="Times New Roman"/>
          <w:sz w:val="28"/>
          <w:szCs w:val="28"/>
          <w:lang w:val="en-US"/>
        </w:rPr>
        <w:t>are given</w:t>
      </w:r>
      <w:proofErr w:type="gramEnd"/>
      <w:r w:rsidR="00451DE2" w:rsidRPr="00451DE2">
        <w:rPr>
          <w:rFonts w:ascii="Times New Roman" w:hAnsi="Times New Roman" w:cs="Times New Roman"/>
          <w:sz w:val="28"/>
          <w:szCs w:val="28"/>
          <w:lang w:val="en-US"/>
        </w:rPr>
        <w:t xml:space="preserve"> a free choice of the competition program.</w:t>
      </w:r>
    </w:p>
    <w:p w:rsidR="00426356" w:rsidRPr="0044087C" w:rsidRDefault="00451DE2" w:rsidP="00451DE2">
      <w:pPr>
        <w:tabs>
          <w:tab w:val="left" w:pos="426"/>
        </w:tabs>
        <w:jc w:val="both"/>
        <w:rPr>
          <w:rFonts w:ascii="Times New Roman" w:hAnsi="Times New Roman" w:cs="Times New Roman"/>
          <w:sz w:val="28"/>
          <w:szCs w:val="28"/>
          <w:lang w:val="en-US"/>
        </w:rPr>
      </w:pPr>
      <w:r w:rsidRPr="00451DE2">
        <w:rPr>
          <w:rFonts w:ascii="Times New Roman" w:hAnsi="Times New Roman" w:cs="Times New Roman"/>
          <w:sz w:val="28"/>
          <w:szCs w:val="28"/>
          <w:lang w:val="en-US"/>
        </w:rPr>
        <w:t xml:space="preserve">      It </w:t>
      </w:r>
      <w:proofErr w:type="gramStart"/>
      <w:r w:rsidRPr="00451DE2">
        <w:rPr>
          <w:rFonts w:ascii="Times New Roman" w:hAnsi="Times New Roman" w:cs="Times New Roman"/>
          <w:sz w:val="28"/>
          <w:szCs w:val="28"/>
          <w:lang w:val="en-US"/>
        </w:rPr>
        <w:t>is not allowed</w:t>
      </w:r>
      <w:proofErr w:type="gramEnd"/>
      <w:r w:rsidRPr="00451DE2">
        <w:rPr>
          <w:rFonts w:ascii="Times New Roman" w:hAnsi="Times New Roman" w:cs="Times New Roman"/>
          <w:sz w:val="28"/>
          <w:szCs w:val="28"/>
          <w:lang w:val="en-US"/>
        </w:rPr>
        <w:t xml:space="preserve"> to replace the announced repertoire during the competition</w:t>
      </w:r>
      <w:r w:rsidR="00426356" w:rsidRPr="0044087C">
        <w:rPr>
          <w:rFonts w:ascii="Times New Roman" w:hAnsi="Times New Roman" w:cs="Times New Roman"/>
          <w:sz w:val="28"/>
          <w:szCs w:val="28"/>
          <w:lang w:val="en-US"/>
        </w:rPr>
        <w:t>.</w:t>
      </w:r>
    </w:p>
    <w:p w:rsidR="00426356" w:rsidRPr="0044087C" w:rsidRDefault="00426356" w:rsidP="00014484">
      <w:pPr>
        <w:tabs>
          <w:tab w:val="left" w:pos="426"/>
        </w:tabs>
        <w:jc w:val="both"/>
        <w:rPr>
          <w:rFonts w:ascii="Times New Roman" w:hAnsi="Times New Roman" w:cs="Times New Roman"/>
          <w:b/>
          <w:sz w:val="28"/>
          <w:szCs w:val="28"/>
          <w:lang w:val="en-US"/>
        </w:rPr>
      </w:pPr>
      <w:r w:rsidRPr="0044087C">
        <w:rPr>
          <w:rFonts w:ascii="Times New Roman" w:hAnsi="Times New Roman" w:cs="Times New Roman"/>
          <w:b/>
          <w:sz w:val="28"/>
          <w:szCs w:val="28"/>
          <w:lang w:val="en-US"/>
        </w:rPr>
        <w:t xml:space="preserve">      </w:t>
      </w:r>
      <w:r w:rsidR="00451DE2" w:rsidRPr="00451DE2">
        <w:rPr>
          <w:rFonts w:ascii="Times New Roman" w:hAnsi="Times New Roman" w:cs="Times New Roman"/>
          <w:b/>
          <w:sz w:val="28"/>
          <w:szCs w:val="28"/>
          <w:lang w:val="en-US"/>
        </w:rPr>
        <w:t xml:space="preserve">The contestants' videos </w:t>
      </w:r>
      <w:proofErr w:type="gramStart"/>
      <w:r w:rsidR="00451DE2" w:rsidRPr="00451DE2">
        <w:rPr>
          <w:rFonts w:ascii="Times New Roman" w:hAnsi="Times New Roman" w:cs="Times New Roman"/>
          <w:b/>
          <w:sz w:val="28"/>
          <w:szCs w:val="28"/>
          <w:lang w:val="en-US"/>
        </w:rPr>
        <w:t>can be viewed</w:t>
      </w:r>
      <w:proofErr w:type="gramEnd"/>
      <w:r w:rsidR="00451DE2" w:rsidRPr="00451DE2">
        <w:rPr>
          <w:rFonts w:ascii="Times New Roman" w:hAnsi="Times New Roman" w:cs="Times New Roman"/>
          <w:b/>
          <w:sz w:val="28"/>
          <w:szCs w:val="28"/>
          <w:lang w:val="en-US"/>
        </w:rPr>
        <w:t xml:space="preserve"> on the contest</w:t>
      </w:r>
      <w:r w:rsidR="00451DE2">
        <w:rPr>
          <w:rFonts w:ascii="Times New Roman" w:hAnsi="Times New Roman" w:cs="Times New Roman"/>
          <w:b/>
          <w:sz w:val="28"/>
          <w:szCs w:val="28"/>
          <w:lang w:val="en-US"/>
        </w:rPr>
        <w:t>'s Y</w:t>
      </w:r>
      <w:r w:rsidR="00451DE2" w:rsidRPr="00451DE2">
        <w:rPr>
          <w:rFonts w:ascii="Times New Roman" w:hAnsi="Times New Roman" w:cs="Times New Roman"/>
          <w:b/>
          <w:sz w:val="28"/>
          <w:szCs w:val="28"/>
          <w:lang w:val="en-US"/>
        </w:rPr>
        <w:t>ou</w:t>
      </w:r>
      <w:r w:rsidR="00451DE2">
        <w:rPr>
          <w:rFonts w:ascii="Times New Roman" w:hAnsi="Times New Roman" w:cs="Times New Roman"/>
          <w:b/>
          <w:sz w:val="28"/>
          <w:szCs w:val="28"/>
          <w:lang w:val="en-US"/>
        </w:rPr>
        <w:t>T</w:t>
      </w:r>
      <w:r w:rsidR="00451DE2" w:rsidRPr="00451DE2">
        <w:rPr>
          <w:rFonts w:ascii="Times New Roman" w:hAnsi="Times New Roman" w:cs="Times New Roman"/>
          <w:b/>
          <w:sz w:val="28"/>
          <w:szCs w:val="28"/>
          <w:lang w:val="en-US"/>
        </w:rPr>
        <w:t>ube channel.</w:t>
      </w:r>
    </w:p>
    <w:p w:rsidR="00425AF5" w:rsidRPr="0044087C" w:rsidRDefault="00425AF5" w:rsidP="00425AF5">
      <w:pPr>
        <w:spacing w:after="0"/>
        <w:rPr>
          <w:rFonts w:ascii="Times New Roman" w:hAnsi="Times New Roman" w:cs="Times New Roman"/>
          <w:b/>
          <w:sz w:val="28"/>
          <w:szCs w:val="28"/>
          <w:lang w:val="en-US"/>
        </w:rPr>
      </w:pPr>
      <w:r w:rsidRPr="0044087C">
        <w:rPr>
          <w:rFonts w:ascii="Times New Roman" w:hAnsi="Times New Roman" w:cs="Times New Roman"/>
          <w:b/>
          <w:sz w:val="28"/>
          <w:szCs w:val="28"/>
          <w:lang w:val="en-US"/>
        </w:rPr>
        <w:t xml:space="preserve">      </w:t>
      </w:r>
      <w:r w:rsidR="00451DE2" w:rsidRPr="00451DE2">
        <w:rPr>
          <w:rFonts w:ascii="Times New Roman" w:hAnsi="Times New Roman" w:cs="Times New Roman"/>
          <w:b/>
          <w:sz w:val="28"/>
          <w:szCs w:val="28"/>
          <w:lang w:val="en-US"/>
        </w:rPr>
        <w:t xml:space="preserve">Contestants who receive the first prizes </w:t>
      </w:r>
      <w:proofErr w:type="gramStart"/>
      <w:r w:rsidR="00451DE2" w:rsidRPr="00451DE2">
        <w:rPr>
          <w:rFonts w:ascii="Times New Roman" w:hAnsi="Times New Roman" w:cs="Times New Roman"/>
          <w:b/>
          <w:sz w:val="28"/>
          <w:szCs w:val="28"/>
          <w:lang w:val="en-US"/>
        </w:rPr>
        <w:t>are invited</w:t>
      </w:r>
      <w:proofErr w:type="gramEnd"/>
      <w:r w:rsidR="00451DE2" w:rsidRPr="00451DE2">
        <w:rPr>
          <w:rFonts w:ascii="Times New Roman" w:hAnsi="Times New Roman" w:cs="Times New Roman"/>
          <w:b/>
          <w:sz w:val="28"/>
          <w:szCs w:val="28"/>
          <w:lang w:val="en-US"/>
        </w:rPr>
        <w:t xml:space="preserve"> to the Gala Concert, which will take place in Ma</w:t>
      </w:r>
      <w:r w:rsidR="008D45C4">
        <w:rPr>
          <w:rFonts w:ascii="Times New Roman" w:hAnsi="Times New Roman" w:cs="Times New Roman"/>
          <w:b/>
          <w:sz w:val="28"/>
          <w:szCs w:val="28"/>
          <w:lang w:val="en-US"/>
        </w:rPr>
        <w:t>y-June on the stage of the Odes</w:t>
      </w:r>
      <w:r w:rsidR="00451DE2" w:rsidRPr="00451DE2">
        <w:rPr>
          <w:rFonts w:ascii="Times New Roman" w:hAnsi="Times New Roman" w:cs="Times New Roman"/>
          <w:b/>
          <w:sz w:val="28"/>
          <w:szCs w:val="28"/>
          <w:lang w:val="en-US"/>
        </w:rPr>
        <w:t>a National Opera and Ballet Theater</w:t>
      </w:r>
      <w:r w:rsidRPr="0044087C">
        <w:rPr>
          <w:rFonts w:ascii="Times New Roman" w:hAnsi="Times New Roman" w:cs="Times New Roman"/>
          <w:b/>
          <w:sz w:val="28"/>
          <w:szCs w:val="28"/>
          <w:lang w:val="en-US"/>
        </w:rPr>
        <w:t>.</w:t>
      </w:r>
    </w:p>
    <w:p w:rsidR="00426356" w:rsidRPr="0044087C" w:rsidRDefault="00426356" w:rsidP="00014484">
      <w:pPr>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p>
    <w:p w:rsidR="002C77B4" w:rsidRPr="0044087C" w:rsidRDefault="00451DE2" w:rsidP="00341CA3">
      <w:pPr>
        <w:rPr>
          <w:rFonts w:ascii="Times New Roman" w:hAnsi="Times New Roman" w:cs="Times New Roman"/>
          <w:b/>
          <w:sz w:val="28"/>
          <w:szCs w:val="28"/>
          <w:lang w:val="en-US"/>
        </w:rPr>
      </w:pPr>
      <w:r w:rsidRPr="00451DE2">
        <w:rPr>
          <w:rFonts w:ascii="Times New Roman" w:hAnsi="Times New Roman" w:cs="Times New Roman"/>
          <w:b/>
          <w:sz w:val="28"/>
          <w:szCs w:val="28"/>
          <w:lang w:val="en-US"/>
        </w:rPr>
        <w:t>TECHNICAL REQUIREMENTS</w:t>
      </w:r>
    </w:p>
    <w:p w:rsidR="00451DE2" w:rsidRDefault="00451DE2" w:rsidP="00451DE2">
      <w:pPr>
        <w:spacing w:after="0" w:line="240" w:lineRule="auto"/>
        <w:jc w:val="both"/>
        <w:rPr>
          <w:rFonts w:ascii="Times New Roman" w:hAnsi="Times New Roman" w:cs="Times New Roman"/>
          <w:sz w:val="28"/>
          <w:szCs w:val="28"/>
          <w:lang w:val="en-US"/>
        </w:rPr>
      </w:pPr>
      <w:r w:rsidRPr="00451DE2">
        <w:rPr>
          <w:rFonts w:ascii="Times New Roman" w:hAnsi="Times New Roman" w:cs="Times New Roman"/>
          <w:sz w:val="28"/>
          <w:szCs w:val="28"/>
          <w:lang w:val="en-US"/>
        </w:rPr>
        <w:t>Video recording must be:</w:t>
      </w:r>
    </w:p>
    <w:p w:rsidR="00451DE2" w:rsidRDefault="00451DE2" w:rsidP="00451DE2">
      <w:pPr>
        <w:spacing w:after="0" w:line="240" w:lineRule="auto"/>
        <w:jc w:val="both"/>
        <w:rPr>
          <w:rFonts w:ascii="Times New Roman" w:hAnsi="Times New Roman" w:cs="Times New Roman"/>
          <w:sz w:val="28"/>
          <w:szCs w:val="28"/>
          <w:lang w:val="en-US"/>
        </w:rPr>
      </w:pPr>
      <w:r w:rsidRPr="00451DE2">
        <w:rPr>
          <w:rFonts w:ascii="Times New Roman" w:hAnsi="Times New Roman" w:cs="Times New Roman"/>
          <w:sz w:val="28"/>
          <w:szCs w:val="28"/>
          <w:lang w:val="en-US"/>
        </w:rPr>
        <w:t xml:space="preserve"> - </w:t>
      </w:r>
      <w:proofErr w:type="gramStart"/>
      <w:r w:rsidRPr="00451DE2">
        <w:rPr>
          <w:rFonts w:ascii="Times New Roman" w:hAnsi="Times New Roman" w:cs="Times New Roman"/>
          <w:sz w:val="28"/>
          <w:szCs w:val="28"/>
          <w:lang w:val="en-US"/>
        </w:rPr>
        <w:t>with</w:t>
      </w:r>
      <w:proofErr w:type="gramEnd"/>
      <w:r w:rsidRPr="00451DE2">
        <w:rPr>
          <w:rFonts w:ascii="Times New Roman" w:hAnsi="Times New Roman" w:cs="Times New Roman"/>
          <w:sz w:val="28"/>
          <w:szCs w:val="28"/>
          <w:lang w:val="en-US"/>
        </w:rPr>
        <w:t xml:space="preserve"> high quality image and sound, </w:t>
      </w:r>
      <w:r w:rsidRPr="00451DE2">
        <w:rPr>
          <w:rFonts w:ascii="Times New Roman" w:hAnsi="Times New Roman" w:cs="Times New Roman"/>
          <w:b/>
          <w:sz w:val="28"/>
          <w:szCs w:val="28"/>
          <w:lang w:val="en-US"/>
        </w:rPr>
        <w:t>recorded in 2021</w:t>
      </w:r>
      <w:r w:rsidRPr="00451DE2">
        <w:rPr>
          <w:rFonts w:ascii="Times New Roman" w:hAnsi="Times New Roman" w:cs="Times New Roman"/>
          <w:sz w:val="28"/>
          <w:szCs w:val="28"/>
          <w:lang w:val="en-US"/>
        </w:rPr>
        <w:t xml:space="preserve">; </w:t>
      </w:r>
    </w:p>
    <w:p w:rsidR="00451DE2" w:rsidRPr="00451DE2" w:rsidRDefault="00451DE2" w:rsidP="00451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51DE2">
        <w:rPr>
          <w:rFonts w:ascii="Times New Roman" w:hAnsi="Times New Roman" w:cs="Times New Roman"/>
          <w:sz w:val="28"/>
          <w:szCs w:val="28"/>
          <w:lang w:val="en-US"/>
        </w:rPr>
        <w:t>-</w:t>
      </w:r>
      <w:proofErr w:type="gramStart"/>
      <w:r w:rsidRPr="00451DE2">
        <w:rPr>
          <w:rFonts w:ascii="Times New Roman" w:hAnsi="Times New Roman" w:cs="Times New Roman"/>
          <w:sz w:val="28"/>
          <w:szCs w:val="28"/>
          <w:lang w:val="en-US"/>
        </w:rPr>
        <w:t>video</w:t>
      </w:r>
      <w:proofErr w:type="gramEnd"/>
      <w:r w:rsidRPr="00451DE2">
        <w:rPr>
          <w:rFonts w:ascii="Times New Roman" w:hAnsi="Times New Roman" w:cs="Times New Roman"/>
          <w:sz w:val="28"/>
          <w:szCs w:val="28"/>
          <w:lang w:val="en-US"/>
        </w:rPr>
        <w:t xml:space="preserve"> format - MPEG-4 (MP4) or AVI (not less than 480 </w:t>
      </w:r>
      <w:proofErr w:type="spellStart"/>
      <w:r w:rsidRPr="00451DE2">
        <w:rPr>
          <w:rFonts w:ascii="Times New Roman" w:hAnsi="Times New Roman" w:cs="Times New Roman"/>
          <w:sz w:val="28"/>
          <w:szCs w:val="28"/>
          <w:lang w:val="en-US"/>
        </w:rPr>
        <w:t>px</w:t>
      </w:r>
      <w:proofErr w:type="spellEnd"/>
      <w:r w:rsidRPr="00451DE2">
        <w:rPr>
          <w:rFonts w:ascii="Times New Roman" w:hAnsi="Times New Roman" w:cs="Times New Roman"/>
          <w:sz w:val="28"/>
          <w:szCs w:val="28"/>
          <w:lang w:val="en-US"/>
        </w:rPr>
        <w:t>);</w:t>
      </w:r>
    </w:p>
    <w:p w:rsidR="00451DE2" w:rsidRPr="00451DE2" w:rsidRDefault="00451DE2" w:rsidP="00451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Pr="00451DE2">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all</w:t>
      </w:r>
      <w:proofErr w:type="gramEnd"/>
      <w:r>
        <w:rPr>
          <w:rFonts w:ascii="Times New Roman" w:hAnsi="Times New Roman" w:cs="Times New Roman"/>
          <w:sz w:val="28"/>
          <w:szCs w:val="28"/>
          <w:lang w:val="en-US"/>
        </w:rPr>
        <w:t xml:space="preserve"> participants of</w:t>
      </w:r>
      <w:r w:rsidRPr="00451DE2">
        <w:rPr>
          <w:rFonts w:ascii="Times New Roman" w:hAnsi="Times New Roman" w:cs="Times New Roman"/>
          <w:sz w:val="28"/>
          <w:szCs w:val="28"/>
          <w:lang w:val="en-US"/>
        </w:rPr>
        <w:t xml:space="preserve"> the performance must be clearly visible </w:t>
      </w:r>
      <w:r w:rsidR="008D45C4">
        <w:rPr>
          <w:rFonts w:ascii="Times New Roman" w:hAnsi="Times New Roman" w:cs="Times New Roman"/>
          <w:sz w:val="28"/>
          <w:szCs w:val="28"/>
          <w:lang w:val="en-US"/>
        </w:rPr>
        <w:t>in</w:t>
      </w:r>
      <w:r w:rsidRPr="00451DE2">
        <w:rPr>
          <w:rFonts w:ascii="Times New Roman" w:hAnsi="Times New Roman" w:cs="Times New Roman"/>
          <w:sz w:val="28"/>
          <w:szCs w:val="28"/>
          <w:lang w:val="en-US"/>
        </w:rPr>
        <w:t xml:space="preserve"> the recording;</w:t>
      </w:r>
    </w:p>
    <w:p w:rsidR="002C77B4" w:rsidRPr="00451DE2" w:rsidRDefault="00451DE2" w:rsidP="00451DE2">
      <w:pPr>
        <w:spacing w:after="0" w:line="240" w:lineRule="auto"/>
        <w:jc w:val="both"/>
        <w:rPr>
          <w:rFonts w:ascii="Times New Roman" w:hAnsi="Times New Roman"/>
          <w:sz w:val="28"/>
          <w:szCs w:val="28"/>
          <w:lang w:val="en-US"/>
        </w:rPr>
      </w:pPr>
      <w:r w:rsidRPr="00451DE2">
        <w:rPr>
          <w:rFonts w:ascii="Times New Roman" w:hAnsi="Times New Roman" w:cs="Times New Roman"/>
          <w:sz w:val="28"/>
          <w:szCs w:val="28"/>
          <w:lang w:val="en-US"/>
        </w:rPr>
        <w:t xml:space="preserve">- </w:t>
      </w:r>
      <w:proofErr w:type="gramStart"/>
      <w:r w:rsidRPr="00451DE2">
        <w:rPr>
          <w:rFonts w:ascii="Times New Roman" w:hAnsi="Times New Roman" w:cs="Times New Roman"/>
          <w:sz w:val="28"/>
          <w:szCs w:val="28"/>
          <w:lang w:val="en-US"/>
        </w:rPr>
        <w:t>stop</w:t>
      </w:r>
      <w:proofErr w:type="gramEnd"/>
      <w:r w:rsidRPr="00451DE2">
        <w:rPr>
          <w:rFonts w:ascii="Times New Roman" w:hAnsi="Times New Roman" w:cs="Times New Roman"/>
          <w:sz w:val="28"/>
          <w:szCs w:val="28"/>
          <w:lang w:val="en-US"/>
        </w:rPr>
        <w:t xml:space="preserve"> of the video camera during the performance is not allowed from the beginning to the end of the song</w:t>
      </w:r>
      <w:r w:rsidR="003E4E0D" w:rsidRPr="0044087C">
        <w:rPr>
          <w:rFonts w:ascii="Times New Roman" w:hAnsi="Times New Roman"/>
          <w:sz w:val="28"/>
          <w:szCs w:val="28"/>
          <w:lang w:val="en-US"/>
        </w:rPr>
        <w:t>;</w:t>
      </w:r>
    </w:p>
    <w:p w:rsidR="002C77B4" w:rsidRPr="0044087C" w:rsidRDefault="00451DE2">
      <w:pPr>
        <w:rPr>
          <w:rFonts w:ascii="Times New Roman" w:hAnsi="Times New Roman" w:cs="Times New Roman"/>
          <w:b/>
          <w:sz w:val="28"/>
          <w:szCs w:val="28"/>
          <w:lang w:val="en-US"/>
        </w:rPr>
      </w:pPr>
      <w:r w:rsidRPr="00451DE2">
        <w:rPr>
          <w:rFonts w:ascii="Times New Roman" w:hAnsi="Times New Roman" w:cs="Times New Roman"/>
          <w:b/>
          <w:sz w:val="28"/>
          <w:szCs w:val="28"/>
          <w:lang w:val="en-US"/>
        </w:rPr>
        <w:t>ORGANIZATIONAL ISSUES</w:t>
      </w:r>
    </w:p>
    <w:p w:rsidR="002C77B4" w:rsidRPr="0044087C" w:rsidRDefault="00451DE2">
      <w:pP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lastRenderedPageBreak/>
        <w:t>Application</w:t>
      </w:r>
    </w:p>
    <w:p w:rsidR="002C77B4" w:rsidRPr="0044087C" w:rsidRDefault="002C77B4" w:rsidP="00014484">
      <w:pPr>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451DE2" w:rsidRPr="00451DE2">
        <w:rPr>
          <w:rFonts w:ascii="Times New Roman" w:hAnsi="Times New Roman" w:cs="Times New Roman"/>
          <w:sz w:val="28"/>
          <w:szCs w:val="28"/>
          <w:lang w:val="en-US"/>
        </w:rPr>
        <w:t xml:space="preserve">Creative groups and soloists who have timely submitted the Application for participation and paid the registration fee </w:t>
      </w:r>
      <w:proofErr w:type="gramStart"/>
      <w:r w:rsidR="00451DE2" w:rsidRPr="00451DE2">
        <w:rPr>
          <w:rFonts w:ascii="Times New Roman" w:hAnsi="Times New Roman" w:cs="Times New Roman"/>
          <w:sz w:val="28"/>
          <w:szCs w:val="28"/>
          <w:lang w:val="en-US"/>
        </w:rPr>
        <w:t>are allowed</w:t>
      </w:r>
      <w:proofErr w:type="gramEnd"/>
      <w:r w:rsidR="00451DE2" w:rsidRPr="00451DE2">
        <w:rPr>
          <w:rFonts w:ascii="Times New Roman" w:hAnsi="Times New Roman" w:cs="Times New Roman"/>
          <w:sz w:val="28"/>
          <w:szCs w:val="28"/>
          <w:lang w:val="en-US"/>
        </w:rPr>
        <w:t xml:space="preserve"> to participate in the competition. </w:t>
      </w:r>
      <w:r w:rsidR="00451DE2" w:rsidRPr="00451DE2">
        <w:rPr>
          <w:rFonts w:ascii="Times New Roman" w:hAnsi="Times New Roman" w:cs="Times New Roman"/>
          <w:b/>
          <w:sz w:val="28"/>
          <w:szCs w:val="28"/>
          <w:lang w:val="en-US"/>
        </w:rPr>
        <w:t xml:space="preserve">Applications for participation </w:t>
      </w:r>
      <w:proofErr w:type="gramStart"/>
      <w:r w:rsidR="00451DE2" w:rsidRPr="00451DE2">
        <w:rPr>
          <w:rFonts w:ascii="Times New Roman" w:hAnsi="Times New Roman" w:cs="Times New Roman"/>
          <w:b/>
          <w:sz w:val="28"/>
          <w:szCs w:val="28"/>
          <w:lang w:val="en-US"/>
        </w:rPr>
        <w:t>are accepted</w:t>
      </w:r>
      <w:proofErr w:type="gramEnd"/>
      <w:r w:rsidR="00451DE2" w:rsidRPr="00451DE2">
        <w:rPr>
          <w:rFonts w:ascii="Times New Roman" w:hAnsi="Times New Roman" w:cs="Times New Roman"/>
          <w:b/>
          <w:sz w:val="28"/>
          <w:szCs w:val="28"/>
          <w:lang w:val="en-US"/>
        </w:rPr>
        <w:t xml:space="preserve"> until 01.04.2021</w:t>
      </w:r>
      <w:r w:rsidRPr="0044087C">
        <w:rPr>
          <w:rFonts w:ascii="Times New Roman" w:hAnsi="Times New Roman" w:cs="Times New Roman"/>
          <w:sz w:val="28"/>
          <w:szCs w:val="28"/>
          <w:lang w:val="en-US"/>
        </w:rPr>
        <w:t>.</w:t>
      </w:r>
    </w:p>
    <w:p w:rsidR="002C77B4" w:rsidRPr="00442D02" w:rsidRDefault="002C77B4" w:rsidP="00442D02">
      <w:pPr>
        <w:pStyle w:val="HTML"/>
        <w:shd w:val="clear" w:color="auto" w:fill="FFFFFF"/>
        <w:rPr>
          <w:color w:val="000000"/>
          <w:sz w:val="21"/>
          <w:szCs w:val="21"/>
          <w:lang w:val="en-US"/>
        </w:rPr>
      </w:pPr>
      <w:r w:rsidRPr="0044087C">
        <w:rPr>
          <w:rFonts w:ascii="Times New Roman" w:hAnsi="Times New Roman" w:cs="Times New Roman"/>
          <w:sz w:val="28"/>
          <w:szCs w:val="28"/>
          <w:lang w:val="en-US"/>
        </w:rPr>
        <w:t xml:space="preserve">       </w:t>
      </w:r>
      <w:r w:rsidR="00451DE2" w:rsidRPr="00451DE2">
        <w:rPr>
          <w:rFonts w:ascii="Times New Roman" w:hAnsi="Times New Roman" w:cs="Times New Roman"/>
          <w:sz w:val="28"/>
          <w:szCs w:val="28"/>
          <w:lang w:val="en-US"/>
        </w:rPr>
        <w:t xml:space="preserve">To participate in the competition, it is necessary to send the following materials to the e-mail address </w:t>
      </w:r>
      <w:hyperlink r:id="rId6" w:tgtFrame="_self" w:history="1">
        <w:r w:rsidR="00442D02" w:rsidRPr="00FD4DF9">
          <w:rPr>
            <w:rStyle w:val="a5"/>
            <w:rFonts w:ascii="Times New Roman" w:hAnsi="Times New Roman" w:cs="Times New Roman"/>
            <w:color w:val="auto"/>
            <w:sz w:val="28"/>
            <w:szCs w:val="28"/>
            <w:lang w:val="en-US"/>
          </w:rPr>
          <w:t>balletseasonsua@gmail.com</w:t>
        </w:r>
      </w:hyperlink>
      <w:r w:rsidR="00451DE2" w:rsidRPr="00451DE2">
        <w:rPr>
          <w:rFonts w:ascii="Times New Roman" w:hAnsi="Times New Roman" w:cs="Times New Roman"/>
          <w:sz w:val="28"/>
          <w:szCs w:val="28"/>
          <w:lang w:val="en-US"/>
        </w:rPr>
        <w:t xml:space="preserve"> by April 1, 2021</w:t>
      </w:r>
      <w:r w:rsidRPr="0044087C">
        <w:rPr>
          <w:rFonts w:ascii="Times New Roman" w:hAnsi="Times New Roman" w:cs="Times New Roman"/>
          <w:sz w:val="28"/>
          <w:szCs w:val="28"/>
          <w:lang w:val="en-US"/>
        </w:rPr>
        <w:t>:</w:t>
      </w:r>
    </w:p>
    <w:p w:rsidR="00451DE2" w:rsidRDefault="00CC7191" w:rsidP="00451DE2">
      <w:pPr>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2C77B4" w:rsidRPr="0044087C">
        <w:rPr>
          <w:rFonts w:ascii="Times New Roman" w:hAnsi="Times New Roman" w:cs="Times New Roman"/>
          <w:sz w:val="28"/>
          <w:szCs w:val="28"/>
          <w:lang w:val="en-US"/>
        </w:rPr>
        <w:t>-</w:t>
      </w:r>
      <w:r w:rsidR="00451DE2" w:rsidRPr="00451DE2">
        <w:rPr>
          <w:lang w:val="en-US"/>
        </w:rPr>
        <w:t xml:space="preserve"> </w:t>
      </w:r>
      <w:proofErr w:type="gramStart"/>
      <w:r w:rsidR="00451DE2" w:rsidRPr="00451DE2">
        <w:rPr>
          <w:rFonts w:ascii="Times New Roman" w:hAnsi="Times New Roman" w:cs="Times New Roman"/>
          <w:sz w:val="28"/>
          <w:szCs w:val="28"/>
          <w:lang w:val="en-US"/>
        </w:rPr>
        <w:t>application</w:t>
      </w:r>
      <w:proofErr w:type="gramEnd"/>
      <w:r w:rsidR="00451DE2" w:rsidRPr="00451DE2">
        <w:rPr>
          <w:rFonts w:ascii="Times New Roman" w:hAnsi="Times New Roman" w:cs="Times New Roman"/>
          <w:sz w:val="28"/>
          <w:szCs w:val="28"/>
          <w:lang w:val="en-US"/>
        </w:rPr>
        <w:t xml:space="preserve"> (form attached); </w:t>
      </w:r>
    </w:p>
    <w:p w:rsidR="00451DE2" w:rsidRPr="00451DE2" w:rsidRDefault="00451DE2" w:rsidP="00451DE2">
      <w:pPr>
        <w:rPr>
          <w:rFonts w:ascii="Times New Roman" w:hAnsi="Times New Roman" w:cs="Times New Roman"/>
          <w:sz w:val="28"/>
          <w:szCs w:val="28"/>
          <w:lang w:val="en-US"/>
        </w:rPr>
      </w:pPr>
      <w:r w:rsidRPr="00451DE2">
        <w:rPr>
          <w:rFonts w:ascii="Times New Roman" w:hAnsi="Times New Roman" w:cs="Times New Roman"/>
          <w:sz w:val="28"/>
          <w:szCs w:val="28"/>
          <w:lang w:val="en-US"/>
        </w:rPr>
        <w:t xml:space="preserve">- </w:t>
      </w:r>
      <w:proofErr w:type="gramStart"/>
      <w:r w:rsidRPr="00451DE2">
        <w:rPr>
          <w:rFonts w:ascii="Times New Roman" w:hAnsi="Times New Roman" w:cs="Times New Roman"/>
          <w:sz w:val="28"/>
          <w:szCs w:val="28"/>
          <w:lang w:val="en-US"/>
        </w:rPr>
        <w:t>video</w:t>
      </w:r>
      <w:proofErr w:type="gramEnd"/>
      <w:r w:rsidRPr="00451DE2">
        <w:rPr>
          <w:rFonts w:ascii="Times New Roman" w:hAnsi="Times New Roman" w:cs="Times New Roman"/>
          <w:sz w:val="28"/>
          <w:szCs w:val="28"/>
          <w:lang w:val="en-US"/>
        </w:rPr>
        <w:t xml:space="preserve"> recording with performance of two choreographic numbers of different characteristics;</w:t>
      </w:r>
    </w:p>
    <w:p w:rsidR="00451DE2" w:rsidRPr="00451DE2" w:rsidRDefault="00451DE2" w:rsidP="00451DE2">
      <w:pPr>
        <w:rPr>
          <w:rFonts w:ascii="Times New Roman" w:hAnsi="Times New Roman" w:cs="Times New Roman"/>
          <w:sz w:val="28"/>
          <w:szCs w:val="28"/>
          <w:lang w:val="en-US"/>
        </w:rPr>
      </w:pPr>
      <w:r w:rsidRPr="00451DE2">
        <w:rPr>
          <w:rFonts w:ascii="Times New Roman" w:hAnsi="Times New Roman" w:cs="Times New Roman"/>
          <w:sz w:val="28"/>
          <w:szCs w:val="28"/>
          <w:lang w:val="en-US"/>
        </w:rPr>
        <w:t xml:space="preserve">   - </w:t>
      </w:r>
      <w:proofErr w:type="gramStart"/>
      <w:r w:rsidRPr="00451DE2">
        <w:rPr>
          <w:rFonts w:ascii="Times New Roman" w:hAnsi="Times New Roman" w:cs="Times New Roman"/>
          <w:sz w:val="28"/>
          <w:szCs w:val="28"/>
          <w:lang w:val="en-US"/>
        </w:rPr>
        <w:t>program</w:t>
      </w:r>
      <w:proofErr w:type="gramEnd"/>
      <w:r w:rsidRPr="00451DE2">
        <w:rPr>
          <w:rFonts w:ascii="Times New Roman" w:hAnsi="Times New Roman" w:cs="Times New Roman"/>
          <w:sz w:val="28"/>
          <w:szCs w:val="28"/>
          <w:lang w:val="en-US"/>
        </w:rPr>
        <w:t xml:space="preserve"> of performance with obligatory indication of names of numbers, surnames of the composer, choreographer and timing of each number;</w:t>
      </w:r>
    </w:p>
    <w:p w:rsidR="00451DE2" w:rsidRPr="00451DE2" w:rsidRDefault="00451DE2" w:rsidP="00451DE2">
      <w:pPr>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sidRPr="00451DE2">
        <w:rPr>
          <w:rFonts w:ascii="Times New Roman" w:hAnsi="Times New Roman" w:cs="Times New Roman"/>
          <w:sz w:val="28"/>
          <w:szCs w:val="28"/>
          <w:lang w:val="en-US"/>
        </w:rPr>
        <w:t>photocopy</w:t>
      </w:r>
      <w:proofErr w:type="gramEnd"/>
      <w:r w:rsidRPr="00451DE2">
        <w:rPr>
          <w:rFonts w:ascii="Times New Roman" w:hAnsi="Times New Roman" w:cs="Times New Roman"/>
          <w:sz w:val="28"/>
          <w:szCs w:val="28"/>
          <w:lang w:val="en-US"/>
        </w:rPr>
        <w:t xml:space="preserve"> of the birth certificate (or the relevant pages of the passport);</w:t>
      </w:r>
    </w:p>
    <w:p w:rsidR="00930A89" w:rsidRPr="0044087C" w:rsidRDefault="00451DE2" w:rsidP="00451DE2">
      <w:pPr>
        <w:rPr>
          <w:rFonts w:ascii="Times New Roman" w:hAnsi="Times New Roman" w:cs="Times New Roman"/>
          <w:sz w:val="28"/>
          <w:szCs w:val="28"/>
          <w:lang w:val="en-US"/>
        </w:rPr>
      </w:pPr>
      <w:r w:rsidRPr="00451DE2">
        <w:rPr>
          <w:rFonts w:ascii="Times New Roman" w:hAnsi="Times New Roman" w:cs="Times New Roman"/>
          <w:sz w:val="28"/>
          <w:szCs w:val="28"/>
          <w:lang w:val="en-US"/>
        </w:rPr>
        <w:t>- two photos suitable for printing (photo must be signed, good quality, high reso</w:t>
      </w:r>
      <w:r>
        <w:rPr>
          <w:rFonts w:ascii="Times New Roman" w:hAnsi="Times New Roman" w:cs="Times New Roman"/>
          <w:sz w:val="28"/>
          <w:szCs w:val="28"/>
          <w:lang w:val="en-US"/>
        </w:rPr>
        <w:t>lution): portrait size 3x4cm., p</w:t>
      </w:r>
      <w:r w:rsidRPr="00451DE2">
        <w:rPr>
          <w:rFonts w:ascii="Times New Roman" w:hAnsi="Times New Roman" w:cs="Times New Roman"/>
          <w:sz w:val="28"/>
          <w:szCs w:val="28"/>
          <w:lang w:val="en-US"/>
        </w:rPr>
        <w:t>hoto in a full-length suit size 9x12cm (for placement in the booklet)</w:t>
      </w:r>
    </w:p>
    <w:p w:rsidR="000632AE" w:rsidRPr="0044087C" w:rsidRDefault="00455C3B" w:rsidP="00CC7191">
      <w:pPr>
        <w:tabs>
          <w:tab w:val="left" w:pos="426"/>
        </w:tabs>
        <w:rPr>
          <w:rFonts w:ascii="Times New Roman" w:hAnsi="Times New Roman" w:cs="Times New Roman"/>
          <w:b/>
          <w:sz w:val="28"/>
          <w:szCs w:val="28"/>
          <w:lang w:val="en-US"/>
        </w:rPr>
      </w:pPr>
      <w:r w:rsidRPr="0044087C">
        <w:rPr>
          <w:rFonts w:ascii="Times New Roman" w:hAnsi="Times New Roman" w:cs="Times New Roman"/>
          <w:b/>
          <w:color w:val="000000"/>
          <w:sz w:val="28"/>
          <w:szCs w:val="28"/>
          <w:lang w:val="en-US"/>
        </w:rPr>
        <w:t xml:space="preserve"> </w:t>
      </w:r>
      <w:r w:rsidR="00451DE2" w:rsidRPr="00451DE2">
        <w:rPr>
          <w:rFonts w:ascii="Times New Roman" w:hAnsi="Times New Roman" w:cs="Times New Roman"/>
          <w:b/>
          <w:color w:val="000000"/>
          <w:sz w:val="28"/>
          <w:szCs w:val="28"/>
          <w:lang w:val="en-US"/>
        </w:rPr>
        <w:t xml:space="preserve">Videos </w:t>
      </w:r>
      <w:proofErr w:type="gramStart"/>
      <w:r w:rsidR="00451DE2" w:rsidRPr="00451DE2">
        <w:rPr>
          <w:rFonts w:ascii="Times New Roman" w:hAnsi="Times New Roman" w:cs="Times New Roman"/>
          <w:b/>
          <w:color w:val="000000"/>
          <w:sz w:val="28"/>
          <w:szCs w:val="28"/>
          <w:lang w:val="en-US"/>
        </w:rPr>
        <w:t>are pre-selected</w:t>
      </w:r>
      <w:proofErr w:type="gramEnd"/>
      <w:r w:rsidR="00451DE2" w:rsidRPr="00451DE2">
        <w:rPr>
          <w:rFonts w:ascii="Times New Roman" w:hAnsi="Times New Roman" w:cs="Times New Roman"/>
          <w:b/>
          <w:color w:val="000000"/>
          <w:sz w:val="28"/>
          <w:szCs w:val="28"/>
          <w:lang w:val="en-US"/>
        </w:rPr>
        <w:t xml:space="preserve"> for image quality and audio sound</w:t>
      </w:r>
      <w:r w:rsidRPr="0044087C">
        <w:rPr>
          <w:rFonts w:ascii="Times New Roman" w:hAnsi="Times New Roman" w:cs="Times New Roman"/>
          <w:b/>
          <w:color w:val="000000"/>
          <w:sz w:val="28"/>
          <w:szCs w:val="28"/>
          <w:lang w:val="en-US"/>
        </w:rPr>
        <w:t>.</w:t>
      </w:r>
    </w:p>
    <w:p w:rsidR="000632AE" w:rsidRPr="0044087C" w:rsidRDefault="000632AE">
      <w:pPr>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451DE2" w:rsidRPr="00451DE2">
        <w:rPr>
          <w:rFonts w:ascii="Times New Roman" w:hAnsi="Times New Roman" w:cs="Times New Roman"/>
          <w:sz w:val="28"/>
          <w:szCs w:val="28"/>
          <w:lang w:val="en-US"/>
        </w:rPr>
        <w:t>The person sending the Application is responsible for the accuracy of the information provided</w:t>
      </w:r>
      <w:r w:rsidRPr="0044087C">
        <w:rPr>
          <w:rFonts w:ascii="Times New Roman" w:hAnsi="Times New Roman" w:cs="Times New Roman"/>
          <w:sz w:val="28"/>
          <w:szCs w:val="28"/>
          <w:lang w:val="en-US"/>
        </w:rPr>
        <w:t>.</w:t>
      </w:r>
    </w:p>
    <w:p w:rsidR="00337918" w:rsidRPr="0044087C" w:rsidRDefault="00337918">
      <w:pPr>
        <w:rPr>
          <w:rFonts w:ascii="Times New Roman" w:hAnsi="Times New Roman" w:cs="Times New Roman"/>
          <w:b/>
          <w:sz w:val="32"/>
          <w:szCs w:val="32"/>
          <w:u w:val="single"/>
          <w:lang w:val="en-US"/>
        </w:rPr>
      </w:pPr>
    </w:p>
    <w:p w:rsidR="00451DE2" w:rsidRDefault="001A3597" w:rsidP="00014484">
      <w:pPr>
        <w:jc w:val="both"/>
        <w:rPr>
          <w:rFonts w:ascii="Times New Roman" w:hAnsi="Times New Roman" w:cs="Times New Roman"/>
          <w:b/>
          <w:sz w:val="32"/>
          <w:szCs w:val="32"/>
          <w:u w:val="single"/>
          <w:lang w:val="en-US"/>
        </w:rPr>
      </w:pPr>
      <w:r>
        <w:rPr>
          <w:rFonts w:ascii="Times New Roman" w:hAnsi="Times New Roman" w:cs="Times New Roman"/>
          <w:b/>
          <w:sz w:val="32"/>
          <w:szCs w:val="32"/>
          <w:u w:val="single"/>
          <w:lang w:val="en-US"/>
        </w:rPr>
        <w:t>Organizing C</w:t>
      </w:r>
      <w:r w:rsidR="00451DE2" w:rsidRPr="00451DE2">
        <w:rPr>
          <w:rFonts w:ascii="Times New Roman" w:hAnsi="Times New Roman" w:cs="Times New Roman"/>
          <w:b/>
          <w:sz w:val="32"/>
          <w:szCs w:val="32"/>
          <w:u w:val="single"/>
          <w:lang w:val="en-US"/>
        </w:rPr>
        <w:t>ommittee of the competition</w:t>
      </w:r>
    </w:p>
    <w:p w:rsidR="00451DE2" w:rsidRPr="00451DE2" w:rsidRDefault="000632AE" w:rsidP="00451DE2">
      <w:pPr>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451DE2" w:rsidRPr="00451DE2">
        <w:rPr>
          <w:rFonts w:ascii="Times New Roman" w:hAnsi="Times New Roman" w:cs="Times New Roman"/>
          <w:sz w:val="28"/>
          <w:szCs w:val="28"/>
          <w:lang w:val="en-US"/>
        </w:rPr>
        <w:t>The Organizing Committee prepares and conducts the competition.</w:t>
      </w:r>
    </w:p>
    <w:p w:rsidR="00B857AC" w:rsidRPr="0044087C" w:rsidRDefault="00451DE2" w:rsidP="00451DE2">
      <w:pPr>
        <w:jc w:val="both"/>
        <w:rPr>
          <w:rFonts w:ascii="Times New Roman" w:hAnsi="Times New Roman" w:cs="Times New Roman"/>
          <w:sz w:val="28"/>
          <w:szCs w:val="28"/>
          <w:lang w:val="en-US"/>
        </w:rPr>
      </w:pPr>
      <w:r w:rsidRPr="00451DE2">
        <w:rPr>
          <w:rFonts w:ascii="Times New Roman" w:hAnsi="Times New Roman" w:cs="Times New Roman"/>
          <w:sz w:val="28"/>
          <w:szCs w:val="28"/>
          <w:lang w:val="en-US"/>
        </w:rPr>
        <w:t xml:space="preserve">       The Organizing Committee has the right to suspend the acceptance of applications by the deadline, if the limit of nomination participants is exhausted.</w:t>
      </w:r>
      <w:r w:rsidR="000632AE" w:rsidRPr="0044087C">
        <w:rPr>
          <w:rFonts w:ascii="Times New Roman" w:hAnsi="Times New Roman" w:cs="Times New Roman"/>
          <w:sz w:val="28"/>
          <w:szCs w:val="28"/>
          <w:lang w:val="en-US"/>
        </w:rPr>
        <w:t xml:space="preserve">      </w:t>
      </w:r>
      <w:r w:rsidR="001A3597" w:rsidRPr="001A3597">
        <w:rPr>
          <w:rFonts w:ascii="Times New Roman" w:hAnsi="Times New Roman" w:cs="Times New Roman"/>
          <w:sz w:val="28"/>
          <w:szCs w:val="28"/>
          <w:lang w:val="en-US"/>
        </w:rPr>
        <w:t>The Organizing Committee reserves the exclusive right to broadcast all video recordings, gala concerts on television, filming, video recording and their further distribution without payment of fees to contestants and teachers. The Organizing Committee has the exclusive right to enter into agreements with other parties for the implementation of these materials</w:t>
      </w:r>
      <w:r w:rsidR="00341CA3" w:rsidRPr="0044087C">
        <w:rPr>
          <w:rFonts w:ascii="Times New Roman" w:hAnsi="Times New Roman" w:cs="Times New Roman"/>
          <w:sz w:val="28"/>
          <w:szCs w:val="28"/>
          <w:lang w:val="en-US"/>
        </w:rPr>
        <w:t>.</w:t>
      </w:r>
    </w:p>
    <w:p w:rsidR="00930A89" w:rsidRPr="0044087C" w:rsidRDefault="00B857AC" w:rsidP="00014484">
      <w:pPr>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1A3597" w:rsidRPr="001A3597">
        <w:rPr>
          <w:rFonts w:ascii="Times New Roman" w:hAnsi="Times New Roman" w:cs="Times New Roman"/>
          <w:sz w:val="28"/>
          <w:szCs w:val="28"/>
          <w:lang w:val="en-US"/>
        </w:rPr>
        <w:t xml:space="preserve">The decision of the organizing committee reserves the decision of the </w:t>
      </w:r>
      <w:proofErr w:type="gramStart"/>
      <w:r w:rsidR="001A3597" w:rsidRPr="001A3597">
        <w:rPr>
          <w:rFonts w:ascii="Times New Roman" w:hAnsi="Times New Roman" w:cs="Times New Roman"/>
          <w:sz w:val="28"/>
          <w:szCs w:val="28"/>
          <w:lang w:val="en-US"/>
        </w:rPr>
        <w:t>questions which</w:t>
      </w:r>
      <w:proofErr w:type="gramEnd"/>
      <w:r w:rsidR="001A3597" w:rsidRPr="001A3597">
        <w:rPr>
          <w:rFonts w:ascii="Times New Roman" w:hAnsi="Times New Roman" w:cs="Times New Roman"/>
          <w:sz w:val="28"/>
          <w:szCs w:val="28"/>
          <w:lang w:val="en-US"/>
        </w:rPr>
        <w:t xml:space="preserve"> are not stipulated by this Provision</w:t>
      </w:r>
      <w:r w:rsidR="00341CA3" w:rsidRPr="0044087C">
        <w:rPr>
          <w:rFonts w:ascii="Times New Roman" w:hAnsi="Times New Roman" w:cs="Times New Roman"/>
          <w:sz w:val="28"/>
          <w:szCs w:val="28"/>
          <w:lang w:val="en-US"/>
        </w:rPr>
        <w:t>.</w:t>
      </w:r>
    </w:p>
    <w:p w:rsidR="00B873B4" w:rsidRPr="0044087C" w:rsidRDefault="001A3597">
      <w:pPr>
        <w:rPr>
          <w:rFonts w:ascii="Times New Roman" w:hAnsi="Times New Roman" w:cs="Times New Roman"/>
          <w:b/>
          <w:sz w:val="32"/>
          <w:szCs w:val="32"/>
          <w:lang w:val="en-US"/>
        </w:rPr>
      </w:pPr>
      <w:r>
        <w:rPr>
          <w:rFonts w:ascii="Times New Roman" w:hAnsi="Times New Roman" w:cs="Times New Roman"/>
          <w:b/>
          <w:sz w:val="32"/>
          <w:szCs w:val="32"/>
          <w:lang w:val="en-US"/>
        </w:rPr>
        <w:t xml:space="preserve">JURY AND EVALUATION </w:t>
      </w:r>
      <w:r w:rsidRPr="001A3597">
        <w:rPr>
          <w:rFonts w:ascii="Times New Roman" w:hAnsi="Times New Roman" w:cs="Times New Roman"/>
          <w:b/>
          <w:sz w:val="32"/>
          <w:szCs w:val="32"/>
          <w:lang w:val="en-US"/>
        </w:rPr>
        <w:t>CRITERIA</w:t>
      </w:r>
    </w:p>
    <w:p w:rsidR="00B873B4" w:rsidRPr="0044087C" w:rsidRDefault="001A3597" w:rsidP="00014484">
      <w:pPr>
        <w:jc w:val="both"/>
        <w:rPr>
          <w:rFonts w:ascii="Times New Roman" w:hAnsi="Times New Roman" w:cs="Times New Roman"/>
          <w:sz w:val="28"/>
          <w:szCs w:val="28"/>
          <w:lang w:val="en-US"/>
        </w:rPr>
      </w:pPr>
      <w:r w:rsidRPr="001A3597">
        <w:rPr>
          <w:rFonts w:ascii="Times New Roman" w:hAnsi="Times New Roman" w:cs="Times New Roman"/>
          <w:sz w:val="28"/>
          <w:szCs w:val="28"/>
          <w:lang w:val="en-US"/>
        </w:rPr>
        <w:lastRenderedPageBreak/>
        <w:t xml:space="preserve">The </w:t>
      </w:r>
      <w:proofErr w:type="gramStart"/>
      <w:r w:rsidRPr="001A3597">
        <w:rPr>
          <w:rFonts w:ascii="Times New Roman" w:hAnsi="Times New Roman" w:cs="Times New Roman"/>
          <w:sz w:val="28"/>
          <w:szCs w:val="28"/>
          <w:lang w:val="en-US"/>
        </w:rPr>
        <w:t>jury is formed by the Organizing Committee of the competition</w:t>
      </w:r>
      <w:proofErr w:type="gramEnd"/>
      <w:r w:rsidRPr="001A3597">
        <w:rPr>
          <w:rFonts w:ascii="Times New Roman" w:hAnsi="Times New Roman" w:cs="Times New Roman"/>
          <w:sz w:val="28"/>
          <w:szCs w:val="28"/>
          <w:lang w:val="en-US"/>
        </w:rPr>
        <w:t>. Criteria for selection of jury members are indisputable professional authority, many years of experience, understanding of the peculiarities of working with talented children and adolescents.</w:t>
      </w:r>
    </w:p>
    <w:p w:rsidR="001A3597" w:rsidRPr="001A3597" w:rsidRDefault="001A3597" w:rsidP="001A3597">
      <w:pPr>
        <w:spacing w:after="0" w:line="240" w:lineRule="auto"/>
        <w:rPr>
          <w:rFonts w:ascii="Times New Roman" w:hAnsi="Times New Roman" w:cs="Times New Roman"/>
          <w:sz w:val="28"/>
          <w:szCs w:val="28"/>
          <w:lang w:val="en-US"/>
        </w:rPr>
      </w:pPr>
      <w:r w:rsidRPr="001A3597">
        <w:rPr>
          <w:rFonts w:ascii="Times New Roman" w:hAnsi="Times New Roman" w:cs="Times New Roman"/>
          <w:sz w:val="28"/>
          <w:szCs w:val="28"/>
          <w:lang w:val="en-US"/>
        </w:rPr>
        <w:t xml:space="preserve">Jury members evaluate the performances of the participants on a </w:t>
      </w:r>
      <w:r w:rsidR="004958E9">
        <w:rPr>
          <w:rFonts w:ascii="Times New Roman" w:hAnsi="Times New Roman" w:cs="Times New Roman"/>
          <w:sz w:val="28"/>
          <w:szCs w:val="28"/>
          <w:lang w:val="en-US"/>
        </w:rPr>
        <w:t>1</w:t>
      </w:r>
      <w:r w:rsidR="004958E9" w:rsidRPr="00442D02">
        <w:rPr>
          <w:rFonts w:ascii="Times New Roman" w:hAnsi="Times New Roman" w:cs="Times New Roman"/>
          <w:sz w:val="28"/>
          <w:szCs w:val="28"/>
          <w:lang w:val="en-US"/>
        </w:rPr>
        <w:t>00</w:t>
      </w:r>
      <w:r w:rsidRPr="001A3597">
        <w:rPr>
          <w:rFonts w:ascii="Times New Roman" w:hAnsi="Times New Roman" w:cs="Times New Roman"/>
          <w:sz w:val="28"/>
          <w:szCs w:val="28"/>
          <w:lang w:val="en-US"/>
        </w:rPr>
        <w:t xml:space="preserve">-point scale. The best performances </w:t>
      </w:r>
      <w:proofErr w:type="gramStart"/>
      <w:r w:rsidRPr="001A3597">
        <w:rPr>
          <w:rFonts w:ascii="Times New Roman" w:hAnsi="Times New Roman" w:cs="Times New Roman"/>
          <w:sz w:val="28"/>
          <w:szCs w:val="28"/>
          <w:lang w:val="en-US"/>
        </w:rPr>
        <w:t>are based</w:t>
      </w:r>
      <w:proofErr w:type="gramEnd"/>
      <w:r w:rsidRPr="001A3597">
        <w:rPr>
          <w:rFonts w:ascii="Times New Roman" w:hAnsi="Times New Roman" w:cs="Times New Roman"/>
          <w:sz w:val="28"/>
          <w:szCs w:val="28"/>
          <w:lang w:val="en-US"/>
        </w:rPr>
        <w:t xml:space="preserve"> on the total number of points.</w:t>
      </w:r>
    </w:p>
    <w:p w:rsidR="00455C3B" w:rsidRPr="0044087C" w:rsidRDefault="001A3597" w:rsidP="004F6CD0">
      <w:pPr>
        <w:spacing w:after="0" w:line="240" w:lineRule="auto"/>
        <w:jc w:val="both"/>
        <w:rPr>
          <w:rFonts w:ascii="Times New Roman" w:eastAsia="Times New Roman" w:hAnsi="Times New Roman" w:cs="Times New Roman"/>
          <w:sz w:val="24"/>
          <w:szCs w:val="24"/>
          <w:lang w:val="en-US"/>
        </w:rPr>
      </w:pPr>
      <w:r w:rsidRPr="001A3597">
        <w:rPr>
          <w:rFonts w:ascii="Times New Roman" w:hAnsi="Times New Roman" w:cs="Times New Roman"/>
          <w:sz w:val="28"/>
          <w:szCs w:val="28"/>
          <w:lang w:val="en-US"/>
        </w:rPr>
        <w:t xml:space="preserve">From April 17-18, 2021, </w:t>
      </w:r>
      <w:r w:rsidRPr="001A3597">
        <w:rPr>
          <w:rFonts w:ascii="Times New Roman" w:hAnsi="Times New Roman" w:cs="Times New Roman"/>
          <w:b/>
          <w:sz w:val="28"/>
          <w:szCs w:val="28"/>
          <w:lang w:val="en-US"/>
        </w:rPr>
        <w:t>the organizers will post video performances of participants on YouTube channels</w:t>
      </w:r>
      <w:r w:rsidRPr="001A3597">
        <w:rPr>
          <w:rFonts w:ascii="Times New Roman" w:hAnsi="Times New Roman" w:cs="Times New Roman"/>
          <w:sz w:val="28"/>
          <w:szCs w:val="28"/>
          <w:lang w:val="en-US"/>
        </w:rPr>
        <w:t>, by genres and age categories. Contestants will receive links to the channels from the Organizers on April 17-18</w:t>
      </w:r>
      <w:r w:rsidR="00455C3B" w:rsidRPr="0044087C">
        <w:rPr>
          <w:rFonts w:ascii="Times New Roman" w:eastAsia="Times New Roman" w:hAnsi="Times New Roman" w:cs="Times New Roman"/>
          <w:color w:val="030303"/>
          <w:sz w:val="28"/>
          <w:szCs w:val="28"/>
          <w:lang w:val="en-US"/>
        </w:rPr>
        <w:t>.</w:t>
      </w:r>
    </w:p>
    <w:p w:rsidR="00455C3B" w:rsidRPr="0044087C" w:rsidRDefault="00455C3B" w:rsidP="00455C3B">
      <w:pPr>
        <w:spacing w:after="0" w:line="240" w:lineRule="auto"/>
        <w:rPr>
          <w:rFonts w:ascii="Times New Roman" w:eastAsia="Times New Roman" w:hAnsi="Times New Roman" w:cs="Times New Roman"/>
          <w:sz w:val="24"/>
          <w:szCs w:val="24"/>
          <w:lang w:val="en-US"/>
        </w:rPr>
      </w:pPr>
    </w:p>
    <w:p w:rsidR="004F6CD0" w:rsidRPr="004F6CD0" w:rsidRDefault="004F6CD0" w:rsidP="004F6CD0">
      <w:pPr>
        <w:shd w:val="clear" w:color="auto" w:fill="FFFFFF"/>
        <w:jc w:val="both"/>
        <w:rPr>
          <w:rFonts w:ascii="Times New Roman" w:eastAsia="Times New Roman" w:hAnsi="Times New Roman" w:cs="Times New Roman"/>
          <w:color w:val="000000"/>
          <w:sz w:val="28"/>
          <w:szCs w:val="28"/>
          <w:lang w:val="en-US"/>
        </w:rPr>
      </w:pPr>
      <w:r w:rsidRPr="004F6CD0">
        <w:rPr>
          <w:rFonts w:ascii="Times New Roman" w:eastAsia="Times New Roman" w:hAnsi="Times New Roman" w:cs="Times New Roman"/>
          <w:color w:val="000000"/>
          <w:sz w:val="28"/>
          <w:szCs w:val="28"/>
          <w:lang w:val="en-US"/>
        </w:rPr>
        <w:t>In the period from 17 to 18 April 2021, the evaluation of video performances of</w:t>
      </w:r>
      <w:r>
        <w:rPr>
          <w:rFonts w:ascii="Times New Roman" w:eastAsia="Times New Roman" w:hAnsi="Times New Roman" w:cs="Times New Roman"/>
          <w:color w:val="000000"/>
          <w:sz w:val="28"/>
          <w:szCs w:val="28"/>
          <w:lang w:val="en-US"/>
        </w:rPr>
        <w:t xml:space="preserve"> groups by members of the jury.</w:t>
      </w:r>
    </w:p>
    <w:p w:rsidR="003E4E0D" w:rsidRPr="0044087C" w:rsidRDefault="004F6CD0" w:rsidP="004F6CD0">
      <w:pPr>
        <w:shd w:val="clear" w:color="auto" w:fill="FFFFFF"/>
        <w:jc w:val="both"/>
        <w:rPr>
          <w:rFonts w:ascii="Times New Roman" w:eastAsia="Times New Roman" w:hAnsi="Times New Roman"/>
          <w:b/>
          <w:bCs/>
          <w:sz w:val="28"/>
          <w:szCs w:val="28"/>
          <w:lang w:val="en-US"/>
        </w:rPr>
      </w:pPr>
      <w:r w:rsidRPr="004F6CD0">
        <w:rPr>
          <w:rFonts w:ascii="Times New Roman" w:eastAsia="Times New Roman" w:hAnsi="Times New Roman" w:cs="Times New Roman"/>
          <w:color w:val="000000"/>
          <w:sz w:val="28"/>
          <w:szCs w:val="28"/>
          <w:lang w:val="en-US"/>
        </w:rPr>
        <w:t xml:space="preserve">After watching the video of the participant's competitive performance, each member of the jury gives a grade, the result </w:t>
      </w:r>
      <w:proofErr w:type="gramStart"/>
      <w:r w:rsidRPr="004F6CD0">
        <w:rPr>
          <w:rFonts w:ascii="Times New Roman" w:eastAsia="Times New Roman" w:hAnsi="Times New Roman" w:cs="Times New Roman"/>
          <w:color w:val="000000"/>
          <w:sz w:val="28"/>
          <w:szCs w:val="28"/>
          <w:lang w:val="en-US"/>
        </w:rPr>
        <w:t>is entered</w:t>
      </w:r>
      <w:proofErr w:type="gramEnd"/>
      <w:r w:rsidRPr="004F6CD0">
        <w:rPr>
          <w:rFonts w:ascii="Times New Roman" w:eastAsia="Times New Roman" w:hAnsi="Times New Roman" w:cs="Times New Roman"/>
          <w:color w:val="000000"/>
          <w:sz w:val="28"/>
          <w:szCs w:val="28"/>
          <w:lang w:val="en-US"/>
        </w:rPr>
        <w:t xml:space="preserve"> in the </w:t>
      </w:r>
      <w:r>
        <w:rPr>
          <w:rFonts w:ascii="Times New Roman" w:eastAsia="Times New Roman" w:hAnsi="Times New Roman" w:cs="Times New Roman"/>
          <w:color w:val="000000"/>
          <w:sz w:val="28"/>
          <w:szCs w:val="28"/>
          <w:lang w:val="en-US"/>
        </w:rPr>
        <w:t>protocol</w:t>
      </w:r>
      <w:r w:rsidRPr="004F6CD0">
        <w:rPr>
          <w:rFonts w:ascii="Times New Roman" w:eastAsia="Times New Roman" w:hAnsi="Times New Roman" w:cs="Times New Roman"/>
          <w:color w:val="000000"/>
          <w:sz w:val="28"/>
          <w:szCs w:val="28"/>
          <w:lang w:val="en-US"/>
        </w:rPr>
        <w:t xml:space="preserve"> of the jury meeting</w:t>
      </w:r>
      <w:r w:rsidR="003E4E0D" w:rsidRPr="0044087C">
        <w:rPr>
          <w:rFonts w:ascii="Times New Roman" w:eastAsia="Times New Roman" w:hAnsi="Times New Roman"/>
          <w:sz w:val="28"/>
          <w:szCs w:val="28"/>
          <w:lang w:val="en-US"/>
        </w:rPr>
        <w:t>.</w:t>
      </w:r>
    </w:p>
    <w:p w:rsidR="00B873B4" w:rsidRPr="004F6CD0" w:rsidRDefault="004F6CD0" w:rsidP="00455C3B">
      <w:pPr>
        <w:spacing w:after="0"/>
        <w:rPr>
          <w:rFonts w:ascii="Times New Roman" w:hAnsi="Times New Roman" w:cs="Times New Roman"/>
          <w:b/>
          <w:sz w:val="28"/>
          <w:szCs w:val="28"/>
          <w:lang w:val="en-US"/>
        </w:rPr>
      </w:pPr>
      <w:r w:rsidRPr="004F6CD0">
        <w:rPr>
          <w:rFonts w:ascii="Times New Roman" w:hAnsi="Times New Roman" w:cs="Times New Roman"/>
          <w:sz w:val="28"/>
          <w:szCs w:val="28"/>
          <w:lang w:val="en-US"/>
        </w:rPr>
        <w:t xml:space="preserve">The final distribution of seats and prizes </w:t>
      </w:r>
      <w:proofErr w:type="gramStart"/>
      <w:r w:rsidRPr="004F6CD0">
        <w:rPr>
          <w:rFonts w:ascii="Times New Roman" w:hAnsi="Times New Roman" w:cs="Times New Roman"/>
          <w:sz w:val="28"/>
          <w:szCs w:val="28"/>
          <w:lang w:val="en-US"/>
        </w:rPr>
        <w:t>is made</w:t>
      </w:r>
      <w:proofErr w:type="gramEnd"/>
      <w:r w:rsidRPr="004F6CD0">
        <w:rPr>
          <w:rFonts w:ascii="Times New Roman" w:hAnsi="Times New Roman" w:cs="Times New Roman"/>
          <w:sz w:val="28"/>
          <w:szCs w:val="28"/>
          <w:lang w:val="en-US"/>
        </w:rPr>
        <w:t xml:space="preserve"> at the final meeting of the jury. One of the participants of the competition by the decision of the jury becomes the winner of the Grand Prix, which will be determined at the </w:t>
      </w:r>
      <w:r w:rsidRPr="004F6CD0">
        <w:rPr>
          <w:rFonts w:ascii="Times New Roman" w:hAnsi="Times New Roman" w:cs="Times New Roman"/>
          <w:b/>
          <w:sz w:val="28"/>
          <w:szCs w:val="28"/>
          <w:lang w:val="en-US"/>
        </w:rPr>
        <w:t>Gala Concert, which will take place in Ma</w:t>
      </w:r>
      <w:r w:rsidR="008D45C4">
        <w:rPr>
          <w:rFonts w:ascii="Times New Roman" w:hAnsi="Times New Roman" w:cs="Times New Roman"/>
          <w:b/>
          <w:sz w:val="28"/>
          <w:szCs w:val="28"/>
          <w:lang w:val="en-US"/>
        </w:rPr>
        <w:t>y-June on the stage of the Odes</w:t>
      </w:r>
      <w:r w:rsidRPr="004F6CD0">
        <w:rPr>
          <w:rFonts w:ascii="Times New Roman" w:hAnsi="Times New Roman" w:cs="Times New Roman"/>
          <w:b/>
          <w:sz w:val="28"/>
          <w:szCs w:val="28"/>
          <w:lang w:val="en-US"/>
        </w:rPr>
        <w:t>a National Opera and Ballet Theater</w:t>
      </w:r>
      <w:r w:rsidR="00455C3B" w:rsidRPr="004F6CD0">
        <w:rPr>
          <w:rFonts w:ascii="Times New Roman" w:hAnsi="Times New Roman" w:cs="Times New Roman"/>
          <w:b/>
          <w:sz w:val="28"/>
          <w:szCs w:val="28"/>
          <w:lang w:val="en-US"/>
        </w:rPr>
        <w:t>.</w:t>
      </w:r>
    </w:p>
    <w:p w:rsidR="00455C3B" w:rsidRPr="0044087C" w:rsidRDefault="00455C3B" w:rsidP="00455C3B">
      <w:pPr>
        <w:spacing w:after="0"/>
        <w:rPr>
          <w:rFonts w:ascii="Times New Roman" w:hAnsi="Times New Roman" w:cs="Times New Roman"/>
          <w:b/>
          <w:sz w:val="28"/>
          <w:szCs w:val="28"/>
          <w:lang w:val="en-US"/>
        </w:rPr>
      </w:pPr>
    </w:p>
    <w:p w:rsidR="00B873B4" w:rsidRPr="004811B5" w:rsidRDefault="004811B5">
      <w:pPr>
        <w:rPr>
          <w:rFonts w:ascii="Times New Roman" w:hAnsi="Times New Roman" w:cs="Times New Roman"/>
          <w:b/>
          <w:sz w:val="28"/>
          <w:szCs w:val="28"/>
          <w:lang w:val="en-US"/>
        </w:rPr>
      </w:pPr>
      <w:r w:rsidRPr="004811B5">
        <w:rPr>
          <w:rFonts w:ascii="Times New Roman" w:hAnsi="Times New Roman" w:cs="Times New Roman"/>
          <w:b/>
          <w:sz w:val="28"/>
          <w:szCs w:val="28"/>
          <w:lang w:val="en-US"/>
        </w:rPr>
        <w:t>The decision of the jury is final and not subject to revision</w:t>
      </w:r>
      <w:r w:rsidR="00B873B4" w:rsidRPr="004811B5">
        <w:rPr>
          <w:rFonts w:ascii="Times New Roman" w:hAnsi="Times New Roman" w:cs="Times New Roman"/>
          <w:b/>
          <w:sz w:val="28"/>
          <w:szCs w:val="28"/>
          <w:lang w:val="en-US"/>
        </w:rPr>
        <w:t>.</w:t>
      </w:r>
    </w:p>
    <w:p w:rsidR="00B873B4" w:rsidRPr="004811B5" w:rsidRDefault="004811B5" w:rsidP="00014484">
      <w:pPr>
        <w:jc w:val="both"/>
        <w:rPr>
          <w:rFonts w:ascii="Times New Roman" w:hAnsi="Times New Roman" w:cs="Times New Roman"/>
          <w:sz w:val="28"/>
          <w:szCs w:val="28"/>
          <w:lang w:val="en-US"/>
        </w:rPr>
      </w:pPr>
      <w:r w:rsidRPr="004811B5">
        <w:rPr>
          <w:rFonts w:ascii="Times New Roman" w:hAnsi="Times New Roman" w:cs="Times New Roman"/>
          <w:sz w:val="28"/>
          <w:szCs w:val="28"/>
          <w:lang w:val="en-US"/>
        </w:rPr>
        <w:t>Evaluation letters of the jury members are confidential, not subject to demonstration or issuance</w:t>
      </w:r>
      <w:r w:rsidR="00B873B4" w:rsidRPr="004811B5">
        <w:rPr>
          <w:rFonts w:ascii="Times New Roman" w:hAnsi="Times New Roman" w:cs="Times New Roman"/>
          <w:sz w:val="28"/>
          <w:szCs w:val="28"/>
          <w:lang w:val="en-US"/>
        </w:rPr>
        <w:t>.</w:t>
      </w:r>
    </w:p>
    <w:p w:rsidR="00B873B4" w:rsidRPr="004811B5" w:rsidRDefault="004811B5" w:rsidP="00014484">
      <w:pPr>
        <w:jc w:val="both"/>
        <w:rPr>
          <w:rFonts w:ascii="Times New Roman" w:hAnsi="Times New Roman" w:cs="Times New Roman"/>
          <w:sz w:val="28"/>
          <w:szCs w:val="28"/>
          <w:lang w:val="en-US"/>
        </w:rPr>
      </w:pPr>
      <w:r w:rsidRPr="004811B5">
        <w:rPr>
          <w:rFonts w:ascii="Times New Roman" w:hAnsi="Times New Roman" w:cs="Times New Roman"/>
          <w:sz w:val="28"/>
          <w:szCs w:val="28"/>
          <w:lang w:val="en-US"/>
        </w:rPr>
        <w:t xml:space="preserve">The </w:t>
      </w:r>
      <w:proofErr w:type="gramStart"/>
      <w:r w:rsidRPr="004811B5">
        <w:rPr>
          <w:rFonts w:ascii="Times New Roman" w:hAnsi="Times New Roman" w:cs="Times New Roman"/>
          <w:sz w:val="28"/>
          <w:szCs w:val="28"/>
          <w:lang w:val="en-US"/>
        </w:rPr>
        <w:t>performances of the participants are evaluated by the jury according to the following main criteria</w:t>
      </w:r>
      <w:proofErr w:type="gramEnd"/>
      <w:r w:rsidRPr="004811B5">
        <w:rPr>
          <w:rFonts w:ascii="Times New Roman" w:hAnsi="Times New Roman" w:cs="Times New Roman"/>
          <w:sz w:val="28"/>
          <w:szCs w:val="28"/>
          <w:lang w:val="en-US"/>
        </w:rPr>
        <w:t>: skill and technique (professionalism), artistry, selection of repertoire, originality, aesthetics of costumes and props, stage culture</w:t>
      </w:r>
      <w:r w:rsidR="00B873B4" w:rsidRPr="004811B5">
        <w:rPr>
          <w:rFonts w:ascii="Times New Roman" w:hAnsi="Times New Roman" w:cs="Times New Roman"/>
          <w:sz w:val="28"/>
          <w:szCs w:val="28"/>
          <w:lang w:val="en-US"/>
        </w:rPr>
        <w:t>.</w:t>
      </w:r>
    </w:p>
    <w:p w:rsidR="00CC7191" w:rsidRPr="004811B5" w:rsidRDefault="004811B5" w:rsidP="00CC7191">
      <w:pPr>
        <w:jc w:val="both"/>
        <w:rPr>
          <w:rFonts w:ascii="Times New Roman" w:hAnsi="Times New Roman" w:cs="Times New Roman"/>
          <w:sz w:val="28"/>
          <w:szCs w:val="28"/>
          <w:lang w:val="en-US"/>
        </w:rPr>
      </w:pPr>
      <w:r w:rsidRPr="004811B5">
        <w:rPr>
          <w:rFonts w:ascii="Times New Roman" w:hAnsi="Times New Roman" w:cs="Times New Roman"/>
          <w:sz w:val="28"/>
          <w:szCs w:val="28"/>
          <w:lang w:val="en-US"/>
        </w:rPr>
        <w:t>The jury has the right to withdraw evaluation points in case of violation of the terms of this Regulation</w:t>
      </w:r>
      <w:r w:rsidR="00B873B4" w:rsidRPr="004811B5">
        <w:rPr>
          <w:rFonts w:ascii="Times New Roman" w:hAnsi="Times New Roman" w:cs="Times New Roman"/>
          <w:sz w:val="28"/>
          <w:szCs w:val="28"/>
          <w:lang w:val="en-US"/>
        </w:rPr>
        <w:t>.</w:t>
      </w:r>
    </w:p>
    <w:p w:rsidR="007636BA" w:rsidRPr="0044087C" w:rsidRDefault="004811B5" w:rsidP="00CC7191">
      <w:pPr>
        <w:jc w:val="both"/>
        <w:rPr>
          <w:rFonts w:ascii="Times New Roman" w:hAnsi="Times New Roman" w:cs="Times New Roman"/>
          <w:sz w:val="28"/>
          <w:szCs w:val="28"/>
          <w:lang w:val="en-US"/>
        </w:rPr>
      </w:pPr>
      <w:r w:rsidRPr="004811B5">
        <w:rPr>
          <w:rFonts w:ascii="Times New Roman" w:hAnsi="Times New Roman" w:cs="Times New Roman"/>
          <w:b/>
          <w:sz w:val="40"/>
          <w:szCs w:val="40"/>
          <w:lang w:val="en-US"/>
        </w:rPr>
        <w:t>Financial conditions</w:t>
      </w:r>
    </w:p>
    <w:p w:rsidR="007636BA" w:rsidRPr="004811B5" w:rsidRDefault="007636BA" w:rsidP="00014484">
      <w:pPr>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4811B5" w:rsidRPr="004811B5">
        <w:rPr>
          <w:rFonts w:ascii="Times New Roman" w:hAnsi="Times New Roman" w:cs="Times New Roman"/>
          <w:sz w:val="28"/>
          <w:szCs w:val="28"/>
          <w:lang w:val="en-US"/>
        </w:rPr>
        <w:t xml:space="preserve">The competition is non-commercial. The entrance fee is charitable, </w:t>
      </w:r>
      <w:proofErr w:type="gramStart"/>
      <w:r w:rsidR="004811B5" w:rsidRPr="004811B5">
        <w:rPr>
          <w:rFonts w:ascii="Times New Roman" w:hAnsi="Times New Roman" w:cs="Times New Roman"/>
          <w:sz w:val="28"/>
          <w:szCs w:val="28"/>
          <w:lang w:val="en-US"/>
        </w:rPr>
        <w:t>is made</w:t>
      </w:r>
      <w:proofErr w:type="gramEnd"/>
      <w:r w:rsidR="004811B5" w:rsidRPr="004811B5">
        <w:rPr>
          <w:rFonts w:ascii="Times New Roman" w:hAnsi="Times New Roman" w:cs="Times New Roman"/>
          <w:sz w:val="28"/>
          <w:szCs w:val="28"/>
          <w:lang w:val="en-US"/>
        </w:rPr>
        <w:t xml:space="preserve"> by participants to</w:t>
      </w:r>
      <w:r w:rsidR="004811B5">
        <w:rPr>
          <w:rFonts w:ascii="Times New Roman" w:hAnsi="Times New Roman" w:cs="Times New Roman"/>
          <w:sz w:val="28"/>
          <w:szCs w:val="28"/>
          <w:lang w:val="en-US"/>
        </w:rPr>
        <w:t xml:space="preserve"> the account of the Charitable F</w:t>
      </w:r>
      <w:r w:rsidR="004811B5" w:rsidRPr="004811B5">
        <w:rPr>
          <w:rFonts w:ascii="Times New Roman" w:hAnsi="Times New Roman" w:cs="Times New Roman"/>
          <w:sz w:val="28"/>
          <w:szCs w:val="28"/>
          <w:lang w:val="en-US"/>
        </w:rPr>
        <w:t>und and is directed on the organization and carrying out of competition</w:t>
      </w:r>
      <w:r w:rsidRPr="004811B5">
        <w:rPr>
          <w:rFonts w:ascii="Times New Roman" w:hAnsi="Times New Roman" w:cs="Times New Roman"/>
          <w:sz w:val="28"/>
          <w:szCs w:val="28"/>
          <w:lang w:val="en-US"/>
        </w:rPr>
        <w:t>.</w:t>
      </w:r>
    </w:p>
    <w:p w:rsidR="007636BA" w:rsidRPr="0044087C" w:rsidRDefault="007636BA">
      <w:pPr>
        <w:rPr>
          <w:rFonts w:ascii="Times New Roman" w:hAnsi="Times New Roman" w:cs="Times New Roman"/>
          <w:b/>
          <w:sz w:val="32"/>
          <w:szCs w:val="32"/>
          <w:lang w:val="en-US"/>
        </w:rPr>
      </w:pPr>
      <w:r w:rsidRPr="004811B5">
        <w:rPr>
          <w:rFonts w:ascii="Times New Roman" w:hAnsi="Times New Roman" w:cs="Times New Roman"/>
          <w:b/>
          <w:sz w:val="32"/>
          <w:szCs w:val="32"/>
          <w:lang w:val="en-US"/>
        </w:rPr>
        <w:t xml:space="preserve">      </w:t>
      </w:r>
      <w:r w:rsidR="004811B5" w:rsidRPr="004811B5">
        <w:rPr>
          <w:rFonts w:ascii="Times New Roman" w:hAnsi="Times New Roman" w:cs="Times New Roman"/>
          <w:b/>
          <w:sz w:val="32"/>
          <w:szCs w:val="32"/>
          <w:lang w:val="en-US"/>
        </w:rPr>
        <w:t>For citizens of Ukraine</w:t>
      </w:r>
      <w:r w:rsidRPr="0044087C">
        <w:rPr>
          <w:rFonts w:ascii="Times New Roman" w:hAnsi="Times New Roman" w:cs="Times New Roman"/>
          <w:b/>
          <w:sz w:val="32"/>
          <w:szCs w:val="32"/>
          <w:lang w:val="en-US"/>
        </w:rPr>
        <w:t>:</w:t>
      </w:r>
    </w:p>
    <w:p w:rsidR="007636BA" w:rsidRPr="004811B5" w:rsidRDefault="007636BA">
      <w:pPr>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Pr="004811B5">
        <w:rPr>
          <w:rFonts w:ascii="Times New Roman" w:hAnsi="Times New Roman" w:cs="Times New Roman"/>
          <w:sz w:val="28"/>
          <w:szCs w:val="28"/>
          <w:lang w:val="en-US"/>
        </w:rPr>
        <w:t xml:space="preserve">- </w:t>
      </w:r>
      <w:proofErr w:type="gramStart"/>
      <w:r w:rsidR="004811B5" w:rsidRPr="004811B5">
        <w:rPr>
          <w:rFonts w:ascii="Times New Roman" w:hAnsi="Times New Roman" w:cs="Times New Roman"/>
          <w:sz w:val="28"/>
          <w:szCs w:val="28"/>
          <w:lang w:val="en-US"/>
        </w:rPr>
        <w:t>soloists</w:t>
      </w:r>
      <w:proofErr w:type="gramEnd"/>
      <w:r w:rsidRPr="004811B5">
        <w:rPr>
          <w:rFonts w:ascii="Times New Roman" w:hAnsi="Times New Roman" w:cs="Times New Roman"/>
          <w:sz w:val="28"/>
          <w:szCs w:val="28"/>
          <w:lang w:val="en-US"/>
        </w:rPr>
        <w:t xml:space="preserve"> </w:t>
      </w:r>
      <w:r w:rsidR="004811B5" w:rsidRPr="004811B5">
        <w:rPr>
          <w:rFonts w:ascii="Times New Roman" w:hAnsi="Times New Roman" w:cs="Times New Roman"/>
          <w:sz w:val="28"/>
          <w:szCs w:val="28"/>
          <w:lang w:val="en-US"/>
        </w:rPr>
        <w:t>–</w:t>
      </w:r>
      <w:r w:rsidRPr="004811B5">
        <w:rPr>
          <w:rFonts w:ascii="Times New Roman" w:hAnsi="Times New Roman" w:cs="Times New Roman"/>
          <w:sz w:val="28"/>
          <w:szCs w:val="28"/>
          <w:lang w:val="en-US"/>
        </w:rPr>
        <w:t xml:space="preserve"> </w:t>
      </w:r>
      <w:r w:rsidR="004811B5">
        <w:rPr>
          <w:rFonts w:ascii="Times New Roman" w:hAnsi="Times New Roman" w:cs="Times New Roman"/>
          <w:sz w:val="28"/>
          <w:szCs w:val="28"/>
          <w:lang w:val="en-US"/>
        </w:rPr>
        <w:t xml:space="preserve">UAH </w:t>
      </w:r>
      <w:r w:rsidRPr="004811B5">
        <w:rPr>
          <w:rFonts w:ascii="Times New Roman" w:hAnsi="Times New Roman" w:cs="Times New Roman"/>
          <w:sz w:val="28"/>
          <w:szCs w:val="28"/>
          <w:lang w:val="en-US"/>
        </w:rPr>
        <w:t xml:space="preserve">500 </w:t>
      </w:r>
    </w:p>
    <w:p w:rsidR="007636BA" w:rsidRPr="004811B5" w:rsidRDefault="007636BA">
      <w:pPr>
        <w:rPr>
          <w:rFonts w:ascii="Times New Roman" w:hAnsi="Times New Roman" w:cs="Times New Roman"/>
          <w:sz w:val="28"/>
          <w:szCs w:val="28"/>
          <w:lang w:val="en-US"/>
        </w:rPr>
      </w:pPr>
      <w:r w:rsidRPr="004811B5">
        <w:rPr>
          <w:rFonts w:ascii="Times New Roman" w:hAnsi="Times New Roman" w:cs="Times New Roman"/>
          <w:sz w:val="28"/>
          <w:szCs w:val="28"/>
          <w:lang w:val="en-US"/>
        </w:rPr>
        <w:lastRenderedPageBreak/>
        <w:t xml:space="preserve">      - </w:t>
      </w:r>
      <w:proofErr w:type="gramStart"/>
      <w:r w:rsidR="004811B5">
        <w:rPr>
          <w:rFonts w:ascii="Times New Roman" w:hAnsi="Times New Roman" w:cs="Times New Roman"/>
          <w:sz w:val="28"/>
          <w:szCs w:val="28"/>
          <w:lang w:val="en-US"/>
        </w:rPr>
        <w:t>small</w:t>
      </w:r>
      <w:proofErr w:type="gramEnd"/>
      <w:r w:rsidR="004811B5">
        <w:rPr>
          <w:rFonts w:ascii="Times New Roman" w:hAnsi="Times New Roman" w:cs="Times New Roman"/>
          <w:sz w:val="28"/>
          <w:szCs w:val="28"/>
          <w:lang w:val="en-US"/>
        </w:rPr>
        <w:t xml:space="preserve"> forms</w:t>
      </w:r>
      <w:r w:rsidRPr="004811B5">
        <w:rPr>
          <w:rFonts w:ascii="Times New Roman" w:hAnsi="Times New Roman" w:cs="Times New Roman"/>
          <w:sz w:val="28"/>
          <w:szCs w:val="28"/>
          <w:lang w:val="en-US"/>
        </w:rPr>
        <w:t xml:space="preserve"> (2-7 </w:t>
      </w:r>
      <w:r w:rsidR="004811B5">
        <w:rPr>
          <w:rFonts w:ascii="Times New Roman" w:hAnsi="Times New Roman" w:cs="Times New Roman"/>
          <w:sz w:val="28"/>
          <w:szCs w:val="28"/>
          <w:lang w:val="en-US"/>
        </w:rPr>
        <w:t>persons</w:t>
      </w:r>
      <w:r w:rsidRPr="004811B5">
        <w:rPr>
          <w:rFonts w:ascii="Times New Roman" w:hAnsi="Times New Roman" w:cs="Times New Roman"/>
          <w:sz w:val="28"/>
          <w:szCs w:val="28"/>
          <w:lang w:val="en-US"/>
        </w:rPr>
        <w:t xml:space="preserve">) - 250 </w:t>
      </w:r>
      <w:r w:rsidR="004811B5">
        <w:rPr>
          <w:rFonts w:ascii="Times New Roman" w:hAnsi="Times New Roman" w:cs="Times New Roman"/>
          <w:sz w:val="28"/>
          <w:szCs w:val="28"/>
          <w:lang w:val="en-US"/>
        </w:rPr>
        <w:t>UAH</w:t>
      </w:r>
      <w:r w:rsidRPr="004811B5">
        <w:rPr>
          <w:rFonts w:ascii="Times New Roman" w:hAnsi="Times New Roman" w:cs="Times New Roman"/>
          <w:sz w:val="28"/>
          <w:szCs w:val="28"/>
          <w:lang w:val="en-US"/>
        </w:rPr>
        <w:t xml:space="preserve">/ </w:t>
      </w:r>
      <w:r w:rsidR="004811B5">
        <w:rPr>
          <w:rFonts w:ascii="Times New Roman" w:hAnsi="Times New Roman" w:cs="Times New Roman"/>
          <w:sz w:val="28"/>
          <w:szCs w:val="28"/>
          <w:lang w:val="en-US"/>
        </w:rPr>
        <w:t>person</w:t>
      </w:r>
    </w:p>
    <w:p w:rsidR="007636BA" w:rsidRPr="004811B5" w:rsidRDefault="007636BA">
      <w:pPr>
        <w:rPr>
          <w:rFonts w:ascii="Times New Roman" w:hAnsi="Times New Roman" w:cs="Times New Roman"/>
          <w:sz w:val="28"/>
          <w:szCs w:val="28"/>
          <w:lang w:val="en-US"/>
        </w:rPr>
      </w:pPr>
      <w:r w:rsidRPr="004811B5">
        <w:rPr>
          <w:rFonts w:ascii="Times New Roman" w:hAnsi="Times New Roman" w:cs="Times New Roman"/>
          <w:sz w:val="28"/>
          <w:szCs w:val="28"/>
          <w:lang w:val="en-US"/>
        </w:rPr>
        <w:t xml:space="preserve">     </w:t>
      </w:r>
      <w:r w:rsidR="00337918" w:rsidRPr="004811B5">
        <w:rPr>
          <w:rFonts w:ascii="Times New Roman" w:hAnsi="Times New Roman" w:cs="Times New Roman"/>
          <w:sz w:val="28"/>
          <w:szCs w:val="28"/>
          <w:lang w:val="en-US"/>
        </w:rPr>
        <w:t xml:space="preserve"> </w:t>
      </w:r>
      <w:r w:rsidR="004811B5" w:rsidRPr="004811B5">
        <w:rPr>
          <w:rFonts w:ascii="Times New Roman" w:hAnsi="Times New Roman" w:cs="Times New Roman"/>
          <w:sz w:val="28"/>
          <w:szCs w:val="28"/>
          <w:lang w:val="en-US"/>
        </w:rPr>
        <w:t xml:space="preserve">- </w:t>
      </w:r>
      <w:proofErr w:type="gramStart"/>
      <w:r w:rsidR="004811B5">
        <w:rPr>
          <w:rFonts w:ascii="Times New Roman" w:hAnsi="Times New Roman" w:cs="Times New Roman"/>
          <w:sz w:val="28"/>
          <w:szCs w:val="28"/>
          <w:lang w:val="en-US"/>
        </w:rPr>
        <w:t>teams</w:t>
      </w:r>
      <w:proofErr w:type="gramEnd"/>
      <w:r w:rsidR="004811B5" w:rsidRPr="004811B5">
        <w:rPr>
          <w:rFonts w:ascii="Times New Roman" w:hAnsi="Times New Roman" w:cs="Times New Roman"/>
          <w:sz w:val="28"/>
          <w:szCs w:val="28"/>
          <w:lang w:val="en-US"/>
        </w:rPr>
        <w:t xml:space="preserve"> (</w:t>
      </w:r>
      <w:r w:rsidR="004811B5">
        <w:rPr>
          <w:rFonts w:ascii="Times New Roman" w:hAnsi="Times New Roman" w:cs="Times New Roman"/>
          <w:sz w:val="28"/>
          <w:szCs w:val="28"/>
          <w:lang w:val="en-US"/>
        </w:rPr>
        <w:t>from</w:t>
      </w:r>
      <w:r w:rsidR="00337918" w:rsidRPr="004811B5">
        <w:rPr>
          <w:rFonts w:ascii="Times New Roman" w:hAnsi="Times New Roman" w:cs="Times New Roman"/>
          <w:sz w:val="28"/>
          <w:szCs w:val="28"/>
          <w:lang w:val="en-US"/>
        </w:rPr>
        <w:t xml:space="preserve"> 8 </w:t>
      </w:r>
      <w:r w:rsidR="004811B5">
        <w:rPr>
          <w:rFonts w:ascii="Times New Roman" w:hAnsi="Times New Roman" w:cs="Times New Roman"/>
          <w:sz w:val="28"/>
          <w:szCs w:val="28"/>
          <w:lang w:val="en-US"/>
        </w:rPr>
        <w:t>persons</w:t>
      </w:r>
      <w:r w:rsidR="00337918" w:rsidRPr="004811B5">
        <w:rPr>
          <w:rFonts w:ascii="Times New Roman" w:hAnsi="Times New Roman" w:cs="Times New Roman"/>
          <w:sz w:val="28"/>
          <w:szCs w:val="28"/>
          <w:lang w:val="en-US"/>
        </w:rPr>
        <w:t>) - 150</w:t>
      </w:r>
      <w:r w:rsidRPr="004811B5">
        <w:rPr>
          <w:rFonts w:ascii="Times New Roman" w:hAnsi="Times New Roman" w:cs="Times New Roman"/>
          <w:sz w:val="28"/>
          <w:szCs w:val="28"/>
          <w:lang w:val="en-US"/>
        </w:rPr>
        <w:t xml:space="preserve"> </w:t>
      </w:r>
      <w:r w:rsidR="004811B5">
        <w:rPr>
          <w:rFonts w:ascii="Times New Roman" w:hAnsi="Times New Roman" w:cs="Times New Roman"/>
          <w:sz w:val="28"/>
          <w:szCs w:val="28"/>
          <w:lang w:val="en-US"/>
        </w:rPr>
        <w:t>UAH</w:t>
      </w:r>
      <w:r w:rsidRPr="004811B5">
        <w:rPr>
          <w:rFonts w:ascii="Times New Roman" w:hAnsi="Times New Roman" w:cs="Times New Roman"/>
          <w:sz w:val="28"/>
          <w:szCs w:val="28"/>
          <w:lang w:val="en-US"/>
        </w:rPr>
        <w:t xml:space="preserve"> </w:t>
      </w:r>
      <w:r w:rsidR="00337918" w:rsidRPr="004811B5">
        <w:rPr>
          <w:rFonts w:ascii="Times New Roman" w:hAnsi="Times New Roman" w:cs="Times New Roman"/>
          <w:sz w:val="28"/>
          <w:szCs w:val="28"/>
          <w:lang w:val="en-US"/>
        </w:rPr>
        <w:t xml:space="preserve">/ </w:t>
      </w:r>
      <w:r w:rsidR="004811B5">
        <w:rPr>
          <w:rFonts w:ascii="Times New Roman" w:hAnsi="Times New Roman" w:cs="Times New Roman"/>
          <w:sz w:val="28"/>
          <w:szCs w:val="28"/>
          <w:lang w:val="en-US"/>
        </w:rPr>
        <w:t>person</w:t>
      </w:r>
    </w:p>
    <w:p w:rsidR="007636BA" w:rsidRPr="004811B5" w:rsidRDefault="007636BA">
      <w:pPr>
        <w:rPr>
          <w:rFonts w:ascii="Times New Roman" w:hAnsi="Times New Roman" w:cs="Times New Roman"/>
          <w:b/>
          <w:sz w:val="32"/>
          <w:szCs w:val="32"/>
          <w:lang w:val="en-US"/>
        </w:rPr>
      </w:pPr>
      <w:r w:rsidRPr="004811B5">
        <w:rPr>
          <w:rFonts w:ascii="Times New Roman" w:hAnsi="Times New Roman" w:cs="Times New Roman"/>
          <w:b/>
          <w:sz w:val="32"/>
          <w:szCs w:val="32"/>
          <w:lang w:val="en-US"/>
        </w:rPr>
        <w:t xml:space="preserve">       </w:t>
      </w:r>
      <w:r w:rsidR="004811B5" w:rsidRPr="004811B5">
        <w:rPr>
          <w:rFonts w:ascii="Times New Roman" w:hAnsi="Times New Roman" w:cs="Times New Roman"/>
          <w:b/>
          <w:sz w:val="32"/>
          <w:szCs w:val="32"/>
          <w:lang w:val="en-US"/>
        </w:rPr>
        <w:t>For foreign citizens</w:t>
      </w:r>
      <w:r w:rsidRPr="004811B5">
        <w:rPr>
          <w:rFonts w:ascii="Times New Roman" w:hAnsi="Times New Roman" w:cs="Times New Roman"/>
          <w:b/>
          <w:sz w:val="32"/>
          <w:szCs w:val="32"/>
          <w:lang w:val="en-US"/>
        </w:rPr>
        <w:t>:</w:t>
      </w:r>
    </w:p>
    <w:p w:rsidR="007636BA" w:rsidRPr="004811B5" w:rsidRDefault="00337918">
      <w:pPr>
        <w:rPr>
          <w:rFonts w:ascii="Times New Roman" w:hAnsi="Times New Roman" w:cs="Times New Roman"/>
          <w:sz w:val="28"/>
          <w:szCs w:val="28"/>
          <w:lang w:val="en-US"/>
        </w:rPr>
      </w:pPr>
      <w:r w:rsidRPr="004811B5">
        <w:rPr>
          <w:rFonts w:ascii="Times New Roman" w:hAnsi="Times New Roman" w:cs="Times New Roman"/>
          <w:sz w:val="28"/>
          <w:szCs w:val="28"/>
          <w:lang w:val="en-US"/>
        </w:rPr>
        <w:t xml:space="preserve">      - </w:t>
      </w:r>
      <w:r w:rsidR="004811B5" w:rsidRPr="004811B5">
        <w:rPr>
          <w:rFonts w:ascii="Times New Roman" w:hAnsi="Times New Roman" w:cs="Times New Roman"/>
          <w:sz w:val="28"/>
          <w:szCs w:val="28"/>
          <w:lang w:val="en-US"/>
        </w:rPr>
        <w:t>Soloists</w:t>
      </w:r>
      <w:r w:rsidRPr="004811B5">
        <w:rPr>
          <w:rFonts w:ascii="Times New Roman" w:hAnsi="Times New Roman" w:cs="Times New Roman"/>
          <w:sz w:val="28"/>
          <w:szCs w:val="28"/>
          <w:lang w:val="en-US"/>
        </w:rPr>
        <w:t xml:space="preserve"> - 4</w:t>
      </w:r>
      <w:r w:rsidR="007636BA" w:rsidRPr="004811B5">
        <w:rPr>
          <w:rFonts w:ascii="Times New Roman" w:hAnsi="Times New Roman" w:cs="Times New Roman"/>
          <w:sz w:val="28"/>
          <w:szCs w:val="28"/>
          <w:lang w:val="en-US"/>
        </w:rPr>
        <w:t xml:space="preserve">0 </w:t>
      </w:r>
      <w:r w:rsidRPr="004811B5">
        <w:rPr>
          <w:rFonts w:ascii="Arial" w:hAnsi="Arial" w:cs="Arial"/>
          <w:color w:val="202124"/>
          <w:sz w:val="27"/>
          <w:szCs w:val="27"/>
          <w:shd w:val="clear" w:color="auto" w:fill="FFFFFF"/>
          <w:lang w:val="en-US"/>
        </w:rPr>
        <w:t>€</w:t>
      </w:r>
      <w:r w:rsidRPr="004811B5">
        <w:rPr>
          <w:rFonts w:ascii="Times New Roman" w:hAnsi="Times New Roman" w:cs="Times New Roman"/>
          <w:sz w:val="28"/>
          <w:szCs w:val="28"/>
          <w:lang w:val="en-US"/>
        </w:rPr>
        <w:t xml:space="preserve"> </w:t>
      </w:r>
      <w:r w:rsidR="007636BA" w:rsidRPr="004811B5">
        <w:rPr>
          <w:rFonts w:ascii="Times New Roman" w:hAnsi="Times New Roman" w:cs="Times New Roman"/>
          <w:sz w:val="28"/>
          <w:szCs w:val="28"/>
          <w:lang w:val="en-US"/>
        </w:rPr>
        <w:t>(</w:t>
      </w:r>
      <w:r w:rsidR="008D45C4">
        <w:rPr>
          <w:rFonts w:ascii="Times New Roman" w:hAnsi="Times New Roman" w:cs="Times New Roman"/>
          <w:sz w:val="28"/>
          <w:szCs w:val="28"/>
          <w:lang w:val="en-US"/>
        </w:rPr>
        <w:t>UAH equivalent</w:t>
      </w:r>
      <w:r w:rsidR="007636BA" w:rsidRPr="004811B5">
        <w:rPr>
          <w:rFonts w:ascii="Times New Roman" w:hAnsi="Times New Roman" w:cs="Times New Roman"/>
          <w:sz w:val="28"/>
          <w:szCs w:val="28"/>
          <w:lang w:val="en-US"/>
        </w:rPr>
        <w:t>)</w:t>
      </w:r>
    </w:p>
    <w:p w:rsidR="007636BA" w:rsidRPr="004811B5" w:rsidRDefault="007636BA">
      <w:pPr>
        <w:rPr>
          <w:rFonts w:ascii="Times New Roman" w:hAnsi="Times New Roman" w:cs="Times New Roman"/>
          <w:sz w:val="28"/>
          <w:szCs w:val="28"/>
          <w:lang w:val="en-US"/>
        </w:rPr>
      </w:pPr>
      <w:r w:rsidRPr="004811B5">
        <w:rPr>
          <w:rFonts w:ascii="Times New Roman" w:hAnsi="Times New Roman" w:cs="Times New Roman"/>
          <w:sz w:val="28"/>
          <w:szCs w:val="28"/>
          <w:lang w:val="en-US"/>
        </w:rPr>
        <w:t xml:space="preserve">       - </w:t>
      </w:r>
      <w:r w:rsidR="004811B5">
        <w:rPr>
          <w:rFonts w:ascii="Times New Roman" w:hAnsi="Times New Roman" w:cs="Times New Roman"/>
          <w:sz w:val="28"/>
          <w:szCs w:val="28"/>
          <w:lang w:val="en-US"/>
        </w:rPr>
        <w:t>Small forms</w:t>
      </w:r>
      <w:r w:rsidRPr="004811B5">
        <w:rPr>
          <w:rFonts w:ascii="Times New Roman" w:hAnsi="Times New Roman" w:cs="Times New Roman"/>
          <w:sz w:val="28"/>
          <w:szCs w:val="28"/>
          <w:lang w:val="en-US"/>
        </w:rPr>
        <w:t xml:space="preserve"> (3-7 </w:t>
      </w:r>
      <w:r w:rsidR="004811B5">
        <w:rPr>
          <w:rFonts w:ascii="Times New Roman" w:hAnsi="Times New Roman" w:cs="Times New Roman"/>
          <w:sz w:val="28"/>
          <w:szCs w:val="28"/>
          <w:lang w:val="en-US"/>
        </w:rPr>
        <w:t>persons</w:t>
      </w:r>
      <w:r w:rsidRPr="004811B5">
        <w:rPr>
          <w:rFonts w:ascii="Times New Roman" w:hAnsi="Times New Roman" w:cs="Times New Roman"/>
          <w:sz w:val="28"/>
          <w:szCs w:val="28"/>
          <w:lang w:val="en-US"/>
        </w:rPr>
        <w:t xml:space="preserve">) - 25 </w:t>
      </w:r>
      <w:r w:rsidR="00337918" w:rsidRPr="004811B5">
        <w:rPr>
          <w:rFonts w:ascii="Arial" w:hAnsi="Arial" w:cs="Arial"/>
          <w:color w:val="202124"/>
          <w:sz w:val="27"/>
          <w:szCs w:val="27"/>
          <w:shd w:val="clear" w:color="auto" w:fill="FFFFFF"/>
          <w:lang w:val="en-US"/>
        </w:rPr>
        <w:t>€</w:t>
      </w:r>
      <w:r w:rsidR="00337918" w:rsidRPr="004811B5">
        <w:rPr>
          <w:rFonts w:ascii="Times New Roman" w:hAnsi="Times New Roman" w:cs="Times New Roman"/>
          <w:sz w:val="28"/>
          <w:szCs w:val="28"/>
          <w:lang w:val="en-US"/>
        </w:rPr>
        <w:t xml:space="preserve"> </w:t>
      </w:r>
      <w:r w:rsidRPr="004811B5">
        <w:rPr>
          <w:rFonts w:ascii="Times New Roman" w:hAnsi="Times New Roman" w:cs="Times New Roman"/>
          <w:sz w:val="28"/>
          <w:szCs w:val="28"/>
          <w:lang w:val="en-US"/>
        </w:rPr>
        <w:t>(</w:t>
      </w:r>
      <w:r w:rsidR="004811B5">
        <w:rPr>
          <w:rFonts w:ascii="Times New Roman" w:hAnsi="Times New Roman" w:cs="Times New Roman"/>
          <w:sz w:val="28"/>
          <w:szCs w:val="28"/>
          <w:lang w:val="en-US"/>
        </w:rPr>
        <w:t>UAH equivalent</w:t>
      </w:r>
      <w:r w:rsidRPr="004811B5">
        <w:rPr>
          <w:rFonts w:ascii="Times New Roman" w:hAnsi="Times New Roman" w:cs="Times New Roman"/>
          <w:sz w:val="28"/>
          <w:szCs w:val="28"/>
          <w:lang w:val="en-US"/>
        </w:rPr>
        <w:t>)</w:t>
      </w:r>
    </w:p>
    <w:p w:rsidR="007636BA" w:rsidRPr="004811B5" w:rsidRDefault="007636BA">
      <w:pPr>
        <w:rPr>
          <w:rFonts w:ascii="Times New Roman" w:hAnsi="Times New Roman" w:cs="Times New Roman"/>
          <w:sz w:val="28"/>
          <w:szCs w:val="28"/>
          <w:lang w:val="en-US"/>
        </w:rPr>
      </w:pPr>
      <w:r w:rsidRPr="004811B5">
        <w:rPr>
          <w:rFonts w:ascii="Times New Roman" w:hAnsi="Times New Roman" w:cs="Times New Roman"/>
          <w:sz w:val="28"/>
          <w:szCs w:val="28"/>
          <w:lang w:val="en-US"/>
        </w:rPr>
        <w:t xml:space="preserve">    </w:t>
      </w:r>
      <w:r w:rsidR="00337918" w:rsidRPr="004811B5">
        <w:rPr>
          <w:rFonts w:ascii="Times New Roman" w:hAnsi="Times New Roman" w:cs="Times New Roman"/>
          <w:sz w:val="28"/>
          <w:szCs w:val="28"/>
          <w:lang w:val="en-US"/>
        </w:rPr>
        <w:t xml:space="preserve">  - </w:t>
      </w:r>
      <w:r w:rsidR="004811B5">
        <w:rPr>
          <w:rFonts w:ascii="Times New Roman" w:hAnsi="Times New Roman" w:cs="Times New Roman"/>
          <w:sz w:val="28"/>
          <w:szCs w:val="28"/>
          <w:lang w:val="en-US"/>
        </w:rPr>
        <w:t>Teams</w:t>
      </w:r>
      <w:r w:rsidR="004811B5" w:rsidRPr="004811B5">
        <w:rPr>
          <w:rFonts w:ascii="Times New Roman" w:hAnsi="Times New Roman" w:cs="Times New Roman"/>
          <w:sz w:val="28"/>
          <w:szCs w:val="28"/>
          <w:lang w:val="en-US"/>
        </w:rPr>
        <w:t xml:space="preserve"> (</w:t>
      </w:r>
      <w:r w:rsidR="004811B5">
        <w:rPr>
          <w:rFonts w:ascii="Times New Roman" w:hAnsi="Times New Roman" w:cs="Times New Roman"/>
          <w:sz w:val="28"/>
          <w:szCs w:val="28"/>
          <w:lang w:val="en-US"/>
        </w:rPr>
        <w:t>from</w:t>
      </w:r>
      <w:r w:rsidR="004811B5" w:rsidRPr="004811B5">
        <w:rPr>
          <w:rFonts w:ascii="Times New Roman" w:hAnsi="Times New Roman" w:cs="Times New Roman"/>
          <w:sz w:val="28"/>
          <w:szCs w:val="28"/>
          <w:lang w:val="en-US"/>
        </w:rPr>
        <w:t xml:space="preserve"> </w:t>
      </w:r>
      <w:proofErr w:type="gramStart"/>
      <w:r w:rsidR="004811B5" w:rsidRPr="004811B5">
        <w:rPr>
          <w:rFonts w:ascii="Times New Roman" w:hAnsi="Times New Roman" w:cs="Times New Roman"/>
          <w:sz w:val="28"/>
          <w:szCs w:val="28"/>
          <w:lang w:val="en-US"/>
        </w:rPr>
        <w:t>8</w:t>
      </w:r>
      <w:proofErr w:type="gramEnd"/>
      <w:r w:rsidR="004811B5" w:rsidRPr="004811B5">
        <w:rPr>
          <w:rFonts w:ascii="Times New Roman" w:hAnsi="Times New Roman" w:cs="Times New Roman"/>
          <w:sz w:val="28"/>
          <w:szCs w:val="28"/>
          <w:lang w:val="en-US"/>
        </w:rPr>
        <w:t xml:space="preserve"> </w:t>
      </w:r>
      <w:r w:rsidR="004811B5">
        <w:rPr>
          <w:rFonts w:ascii="Times New Roman" w:hAnsi="Times New Roman" w:cs="Times New Roman"/>
          <w:sz w:val="28"/>
          <w:szCs w:val="28"/>
          <w:lang w:val="en-US"/>
        </w:rPr>
        <w:t>persons</w:t>
      </w:r>
      <w:r w:rsidR="00337918" w:rsidRPr="004811B5">
        <w:rPr>
          <w:rFonts w:ascii="Times New Roman" w:hAnsi="Times New Roman" w:cs="Times New Roman"/>
          <w:sz w:val="28"/>
          <w:szCs w:val="28"/>
          <w:lang w:val="en-US"/>
        </w:rPr>
        <w:t>) - 15</w:t>
      </w:r>
      <w:r w:rsidRPr="004811B5">
        <w:rPr>
          <w:rFonts w:ascii="Times New Roman" w:hAnsi="Times New Roman" w:cs="Times New Roman"/>
          <w:sz w:val="28"/>
          <w:szCs w:val="28"/>
          <w:lang w:val="en-US"/>
        </w:rPr>
        <w:t xml:space="preserve"> </w:t>
      </w:r>
      <w:r w:rsidR="00337918" w:rsidRPr="004811B5">
        <w:rPr>
          <w:rFonts w:ascii="Arial" w:hAnsi="Arial" w:cs="Arial"/>
          <w:color w:val="202124"/>
          <w:sz w:val="27"/>
          <w:szCs w:val="27"/>
          <w:shd w:val="clear" w:color="auto" w:fill="FFFFFF"/>
          <w:lang w:val="en-US"/>
        </w:rPr>
        <w:t xml:space="preserve">€ </w:t>
      </w:r>
      <w:r w:rsidRPr="004811B5">
        <w:rPr>
          <w:rFonts w:ascii="Times New Roman" w:hAnsi="Times New Roman" w:cs="Times New Roman"/>
          <w:sz w:val="28"/>
          <w:szCs w:val="28"/>
          <w:lang w:val="en-US"/>
        </w:rPr>
        <w:t>(</w:t>
      </w:r>
      <w:r w:rsidR="004811B5">
        <w:rPr>
          <w:rFonts w:ascii="Times New Roman" w:hAnsi="Times New Roman" w:cs="Times New Roman"/>
          <w:sz w:val="28"/>
          <w:szCs w:val="28"/>
          <w:lang w:val="en-US"/>
        </w:rPr>
        <w:t>UAH equivalent</w:t>
      </w:r>
      <w:r w:rsidRPr="004811B5">
        <w:rPr>
          <w:rFonts w:ascii="Times New Roman" w:hAnsi="Times New Roman" w:cs="Times New Roman"/>
          <w:sz w:val="28"/>
          <w:szCs w:val="28"/>
          <w:lang w:val="en-US"/>
        </w:rPr>
        <w:t>).</w:t>
      </w:r>
    </w:p>
    <w:p w:rsidR="004811B5" w:rsidRPr="004811B5" w:rsidRDefault="007636BA" w:rsidP="004811B5">
      <w:pPr>
        <w:rPr>
          <w:rFonts w:ascii="Times New Roman" w:hAnsi="Times New Roman" w:cs="Times New Roman"/>
          <w:sz w:val="28"/>
          <w:szCs w:val="28"/>
          <w:lang w:val="en-US"/>
        </w:rPr>
      </w:pPr>
      <w:r w:rsidRPr="004811B5">
        <w:rPr>
          <w:rFonts w:ascii="Times New Roman" w:hAnsi="Times New Roman" w:cs="Times New Roman"/>
          <w:sz w:val="28"/>
          <w:szCs w:val="28"/>
          <w:lang w:val="en-US"/>
        </w:rPr>
        <w:t xml:space="preserve">       </w:t>
      </w:r>
      <w:r w:rsidR="004811B5" w:rsidRPr="004811B5">
        <w:rPr>
          <w:rFonts w:ascii="Times New Roman" w:hAnsi="Times New Roman" w:cs="Times New Roman"/>
          <w:sz w:val="28"/>
          <w:szCs w:val="28"/>
          <w:lang w:val="en-US"/>
        </w:rPr>
        <w:t xml:space="preserve">The calculation of the registration fee is made </w:t>
      </w:r>
      <w:proofErr w:type="gramStart"/>
      <w:r w:rsidR="004811B5" w:rsidRPr="004811B5">
        <w:rPr>
          <w:rFonts w:ascii="Times New Roman" w:hAnsi="Times New Roman" w:cs="Times New Roman"/>
          <w:sz w:val="28"/>
          <w:szCs w:val="28"/>
          <w:lang w:val="en-US"/>
        </w:rPr>
        <w:t>on the basis of</w:t>
      </w:r>
      <w:proofErr w:type="gramEnd"/>
      <w:r w:rsidR="004811B5" w:rsidRPr="004811B5">
        <w:rPr>
          <w:rFonts w:ascii="Times New Roman" w:hAnsi="Times New Roman" w:cs="Times New Roman"/>
          <w:sz w:val="28"/>
          <w:szCs w:val="28"/>
          <w:lang w:val="en-US"/>
        </w:rPr>
        <w:t xml:space="preserve"> the Application.</w:t>
      </w:r>
    </w:p>
    <w:p w:rsidR="007636BA" w:rsidRDefault="004811B5" w:rsidP="004811B5">
      <w:pPr>
        <w:rPr>
          <w:rFonts w:ascii="Times New Roman" w:hAnsi="Times New Roman" w:cs="Times New Roman"/>
          <w:sz w:val="28"/>
          <w:szCs w:val="28"/>
          <w:lang w:val="uk-UA"/>
        </w:rPr>
      </w:pPr>
      <w:r w:rsidRPr="004811B5">
        <w:rPr>
          <w:rFonts w:ascii="Times New Roman" w:hAnsi="Times New Roman" w:cs="Times New Roman"/>
          <w:sz w:val="28"/>
          <w:szCs w:val="28"/>
          <w:lang w:val="en-US"/>
        </w:rPr>
        <w:t xml:space="preserve">        In case of refusal to participate in the competition, the funds (entrance fee) are not refundable</w:t>
      </w:r>
      <w:r w:rsidR="007636BA" w:rsidRPr="004811B5">
        <w:rPr>
          <w:rFonts w:ascii="Times New Roman" w:hAnsi="Times New Roman" w:cs="Times New Roman"/>
          <w:sz w:val="28"/>
          <w:szCs w:val="28"/>
          <w:lang w:val="en-US"/>
        </w:rPr>
        <w:t>.</w:t>
      </w:r>
      <w:r w:rsidR="00442D02">
        <w:rPr>
          <w:rFonts w:ascii="Times New Roman" w:hAnsi="Times New Roman" w:cs="Times New Roman"/>
          <w:sz w:val="28"/>
          <w:szCs w:val="28"/>
          <w:lang w:val="uk-UA"/>
        </w:rPr>
        <w:t xml:space="preserve"> </w:t>
      </w:r>
    </w:p>
    <w:p w:rsidR="00442D02" w:rsidRPr="00DC4763" w:rsidRDefault="00B50059" w:rsidP="00442D02">
      <w:pPr>
        <w:shd w:val="clear" w:color="auto" w:fill="FFFFFF"/>
        <w:rPr>
          <w:rFonts w:ascii="Times New Roman" w:eastAsia="Times New Roman" w:hAnsi="Times New Roman" w:cs="Times New Roman"/>
          <w:b/>
          <w:color w:val="000000"/>
          <w:sz w:val="24"/>
          <w:szCs w:val="24"/>
          <w:lang w:val="en-US"/>
        </w:rPr>
      </w:pPr>
      <w:proofErr w:type="gramStart"/>
      <w:r w:rsidRPr="00DC4763">
        <w:rPr>
          <w:rFonts w:ascii="Times New Roman" w:hAnsi="Times New Roman" w:cs="Times New Roman"/>
          <w:color w:val="321F08"/>
          <w:sz w:val="28"/>
          <w:szCs w:val="28"/>
          <w:shd w:val="clear" w:color="auto" w:fill="FFFFFF"/>
          <w:lang w:val="en-US"/>
        </w:rPr>
        <w:t>I</w:t>
      </w:r>
      <w:r w:rsidR="00DC4763" w:rsidRPr="00DC4763">
        <w:rPr>
          <w:rFonts w:ascii="Times New Roman" w:hAnsi="Times New Roman" w:cs="Times New Roman"/>
          <w:color w:val="321F08"/>
          <w:sz w:val="28"/>
          <w:szCs w:val="28"/>
          <w:shd w:val="clear" w:color="auto" w:fill="FFFFFF"/>
          <w:lang w:val="en-US"/>
        </w:rPr>
        <w:t>dentification</w:t>
      </w:r>
      <w:r w:rsidR="00DC4763">
        <w:rPr>
          <w:rFonts w:ascii="Times New Roman" w:hAnsi="Times New Roman" w:cs="Times New Roman"/>
          <w:color w:val="321F08"/>
          <w:sz w:val="28"/>
          <w:szCs w:val="28"/>
          <w:shd w:val="clear" w:color="auto" w:fill="FFFFFF"/>
          <w:lang w:val="en-US"/>
        </w:rPr>
        <w:t xml:space="preserve"> </w:t>
      </w:r>
      <w:r w:rsidR="00DC4763">
        <w:rPr>
          <w:rFonts w:ascii="Arial" w:hAnsi="Arial" w:cs="Arial"/>
          <w:color w:val="1F1F1F"/>
          <w:sz w:val="21"/>
          <w:szCs w:val="21"/>
          <w:shd w:val="clear" w:color="auto" w:fill="FFFFFF"/>
          <w:lang w:val="en-US"/>
        </w:rPr>
        <w:t xml:space="preserve"> </w:t>
      </w:r>
      <w:r w:rsidR="00177166" w:rsidRPr="00DC4763">
        <w:rPr>
          <w:rFonts w:ascii="Arial" w:hAnsi="Arial" w:cs="Arial"/>
          <w:color w:val="1F1F1F"/>
          <w:sz w:val="21"/>
          <w:szCs w:val="21"/>
          <w:shd w:val="clear" w:color="auto" w:fill="FFFFFF"/>
          <w:lang w:val="en-US"/>
        </w:rPr>
        <w:t>CF</w:t>
      </w:r>
      <w:proofErr w:type="gramEnd"/>
      <w:r w:rsidR="00177166" w:rsidRPr="00351732">
        <w:rPr>
          <w:rFonts w:ascii="Arial" w:hAnsi="Arial" w:cs="Arial"/>
          <w:color w:val="1F1F1F"/>
          <w:sz w:val="21"/>
          <w:szCs w:val="21"/>
          <w:shd w:val="clear" w:color="auto" w:fill="FFFFFF"/>
          <w:lang w:val="uk-UA"/>
        </w:rPr>
        <w:t xml:space="preserve"> </w:t>
      </w:r>
      <w:r w:rsidR="00177166" w:rsidRPr="00DC4763">
        <w:rPr>
          <w:rFonts w:ascii="Arial" w:hAnsi="Arial" w:cs="Arial"/>
          <w:color w:val="1F1F1F"/>
          <w:sz w:val="21"/>
          <w:szCs w:val="21"/>
          <w:shd w:val="clear" w:color="auto" w:fill="FFFFFF"/>
          <w:lang w:val="en-US"/>
        </w:rPr>
        <w:t>BALLET</w:t>
      </w:r>
      <w:r w:rsidR="00177166" w:rsidRPr="00351732">
        <w:rPr>
          <w:rFonts w:ascii="Arial" w:hAnsi="Arial" w:cs="Arial"/>
          <w:color w:val="1F1F1F"/>
          <w:sz w:val="21"/>
          <w:szCs w:val="21"/>
          <w:shd w:val="clear" w:color="auto" w:fill="FFFFFF"/>
          <w:lang w:val="uk-UA"/>
        </w:rPr>
        <w:t>-</w:t>
      </w:r>
      <w:r w:rsidR="00177166" w:rsidRPr="00DC4763">
        <w:rPr>
          <w:rFonts w:ascii="Arial" w:hAnsi="Arial" w:cs="Arial"/>
          <w:color w:val="1F1F1F"/>
          <w:sz w:val="21"/>
          <w:szCs w:val="21"/>
          <w:shd w:val="clear" w:color="auto" w:fill="FFFFFF"/>
          <w:lang w:val="en-US"/>
        </w:rPr>
        <w:t>RISING</w:t>
      </w:r>
      <w:r w:rsidR="00442D02" w:rsidRPr="00351732">
        <w:rPr>
          <w:rFonts w:ascii="Times New Roman" w:eastAsia="Times New Roman" w:hAnsi="Times New Roman" w:cs="Times New Roman"/>
          <w:b/>
          <w:color w:val="000000"/>
          <w:sz w:val="24"/>
          <w:szCs w:val="24"/>
          <w:lang w:val="uk-UA"/>
        </w:rPr>
        <w:t>:</w:t>
      </w:r>
      <w:r w:rsidR="00DC4763" w:rsidRPr="00DC4763">
        <w:rPr>
          <w:rFonts w:ascii="Times New Roman" w:eastAsia="Times New Roman" w:hAnsi="Times New Roman" w:cs="Times New Roman"/>
          <w:b/>
          <w:color w:val="000000"/>
          <w:sz w:val="28"/>
          <w:szCs w:val="28"/>
          <w:lang w:val="en-US"/>
        </w:rPr>
        <w:t xml:space="preserve"> </w:t>
      </w:r>
      <w:r w:rsidR="00DC4763">
        <w:rPr>
          <w:rFonts w:ascii="Times New Roman" w:eastAsia="Times New Roman" w:hAnsi="Times New Roman" w:cs="Times New Roman"/>
          <w:b/>
          <w:color w:val="000000"/>
          <w:sz w:val="28"/>
          <w:szCs w:val="28"/>
          <w:lang w:val="en-US"/>
        </w:rPr>
        <w:t xml:space="preserve"> </w:t>
      </w:r>
      <w:r w:rsidR="00DC4763" w:rsidRPr="00DC4763">
        <w:rPr>
          <w:rFonts w:ascii="Times New Roman" w:hAnsi="Times New Roman" w:cs="Times New Roman"/>
          <w:sz w:val="28"/>
          <w:szCs w:val="28"/>
          <w:lang w:val="en-US"/>
        </w:rPr>
        <w:t>PIVDENNYI BANK Odessa, Ukraine</w:t>
      </w:r>
    </w:p>
    <w:p w:rsidR="00B83B50" w:rsidRDefault="00177166" w:rsidP="00442D02">
      <w:pPr>
        <w:shd w:val="clear" w:color="auto" w:fill="FFFFFF"/>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222222"/>
          <w:sz w:val="24"/>
          <w:szCs w:val="24"/>
          <w:shd w:val="clear" w:color="auto" w:fill="FFFFFF"/>
          <w:lang w:val="en-US"/>
        </w:rPr>
        <w:t xml:space="preserve">IBAN </w:t>
      </w:r>
      <w:r w:rsidR="00442D02" w:rsidRPr="00FF6384">
        <w:rPr>
          <w:rFonts w:ascii="Times New Roman" w:eastAsia="Times New Roman" w:hAnsi="Times New Roman" w:cs="Times New Roman"/>
          <w:b/>
          <w:color w:val="222222"/>
          <w:sz w:val="28"/>
          <w:szCs w:val="28"/>
          <w:shd w:val="clear" w:color="auto" w:fill="FFFFFF"/>
          <w:lang w:val="en-US"/>
        </w:rPr>
        <w:t>UA</w:t>
      </w:r>
      <w:r w:rsidR="00442D02" w:rsidRPr="00B50059">
        <w:rPr>
          <w:rFonts w:ascii="Times New Roman" w:eastAsia="Times New Roman" w:hAnsi="Times New Roman" w:cs="Times New Roman"/>
          <w:b/>
          <w:color w:val="222222"/>
          <w:sz w:val="28"/>
          <w:szCs w:val="28"/>
          <w:shd w:val="clear" w:color="auto" w:fill="FFFFFF"/>
          <w:lang w:val="en-US"/>
        </w:rPr>
        <w:t>263282090000026008030036469</w:t>
      </w:r>
    </w:p>
    <w:p w:rsidR="00442D02" w:rsidRPr="00FF6384" w:rsidRDefault="00B83B50" w:rsidP="00442D02">
      <w:pPr>
        <w:shd w:val="clear" w:color="auto" w:fill="FFFFFF"/>
        <w:spacing w:after="0"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222222"/>
          <w:sz w:val="24"/>
          <w:szCs w:val="24"/>
          <w:shd w:val="clear" w:color="auto" w:fill="FFFFFF"/>
          <w:lang w:val="en-US"/>
        </w:rPr>
        <w:t>EDPNOU</w:t>
      </w:r>
      <w:r w:rsidR="00442D02" w:rsidRPr="00FF6384">
        <w:rPr>
          <w:rFonts w:ascii="Times New Roman" w:eastAsia="Times New Roman" w:hAnsi="Times New Roman" w:cs="Times New Roman"/>
          <w:b/>
          <w:color w:val="222222"/>
          <w:sz w:val="24"/>
          <w:szCs w:val="24"/>
          <w:shd w:val="clear" w:color="auto" w:fill="FFFFFF"/>
          <w:lang w:val="en-US"/>
        </w:rPr>
        <w:t>41175320</w:t>
      </w:r>
    </w:p>
    <w:p w:rsidR="00930A89" w:rsidRPr="00B83B50" w:rsidRDefault="00B50059">
      <w:pPr>
        <w:rPr>
          <w:rFonts w:ascii="Times New Roman" w:hAnsi="Times New Roman" w:cs="Times New Roman"/>
          <w:sz w:val="28"/>
          <w:szCs w:val="28"/>
          <w:lang w:val="uk-UA"/>
        </w:rPr>
      </w:pPr>
      <w:r>
        <w:rPr>
          <w:rFonts w:ascii="Times New Roman" w:hAnsi="Times New Roman" w:cs="Times New Roman"/>
          <w:sz w:val="28"/>
          <w:szCs w:val="28"/>
          <w:lang w:val="en-US"/>
        </w:rPr>
        <w:t>Payment appointment</w:t>
      </w:r>
      <w:r w:rsidRPr="00B50059">
        <w:rPr>
          <w:rFonts w:ascii="Times New Roman" w:hAnsi="Times New Roman" w:cs="Times New Roman"/>
          <w:color w:val="222222"/>
          <w:sz w:val="28"/>
          <w:szCs w:val="28"/>
          <w:shd w:val="clear" w:color="auto" w:fill="F5F5F5"/>
          <w:lang w:val="en-US"/>
        </w:rPr>
        <w:t xml:space="preserve">: </w:t>
      </w:r>
      <w:r w:rsidR="00B83B50" w:rsidRPr="00B83B50">
        <w:rPr>
          <w:rFonts w:ascii="Times New Roman" w:hAnsi="Times New Roman" w:cs="Times New Roman"/>
          <w:sz w:val="28"/>
          <w:szCs w:val="28"/>
          <w:lang w:val="en-US"/>
        </w:rPr>
        <w:t>Charitable help</w:t>
      </w:r>
      <w:r w:rsidR="00B83B50">
        <w:rPr>
          <w:rFonts w:ascii="Times New Roman" w:hAnsi="Times New Roman" w:cs="Times New Roman"/>
          <w:sz w:val="28"/>
          <w:szCs w:val="28"/>
          <w:lang w:val="uk-UA"/>
        </w:rPr>
        <w:t>.</w:t>
      </w:r>
      <w:bookmarkStart w:id="0" w:name="_GoBack"/>
      <w:bookmarkEnd w:id="0"/>
    </w:p>
    <w:p w:rsidR="0033067C" w:rsidRPr="007D1213" w:rsidRDefault="007D1213" w:rsidP="0033067C">
      <w:pPr>
        <w:tabs>
          <w:tab w:val="left" w:pos="567"/>
        </w:tabs>
        <w:rPr>
          <w:rFonts w:ascii="Times New Roman" w:hAnsi="Times New Roman" w:cs="Times New Roman"/>
          <w:b/>
          <w:sz w:val="36"/>
          <w:szCs w:val="36"/>
          <w:lang w:val="en-US"/>
        </w:rPr>
      </w:pPr>
      <w:r w:rsidRPr="007D1213">
        <w:rPr>
          <w:rFonts w:ascii="Times New Roman" w:hAnsi="Times New Roman" w:cs="Times New Roman"/>
          <w:b/>
          <w:sz w:val="36"/>
          <w:szCs w:val="36"/>
          <w:lang w:val="en-US"/>
        </w:rPr>
        <w:t>AWARDING OF WINNERS</w:t>
      </w:r>
    </w:p>
    <w:p w:rsidR="004B2AEF" w:rsidRPr="007D1213" w:rsidRDefault="0033067C" w:rsidP="004B2AEF">
      <w:pPr>
        <w:pStyle w:val="a8"/>
        <w:spacing w:before="0" w:beforeAutospacing="0" w:after="0" w:afterAutospacing="0"/>
        <w:rPr>
          <w:lang w:val="en-US"/>
        </w:rPr>
      </w:pPr>
      <w:r w:rsidRPr="007D1213">
        <w:rPr>
          <w:sz w:val="28"/>
          <w:szCs w:val="28"/>
          <w:lang w:val="en-US"/>
        </w:rPr>
        <w:t xml:space="preserve">       </w:t>
      </w:r>
      <w:r w:rsidR="004B2AEF" w:rsidRPr="007D1213">
        <w:rPr>
          <w:color w:val="000000"/>
          <w:sz w:val="28"/>
          <w:szCs w:val="28"/>
          <w:lang w:val="en-US"/>
        </w:rPr>
        <w:t xml:space="preserve"> </w:t>
      </w:r>
      <w:r w:rsidR="007D1213" w:rsidRPr="007D1213">
        <w:rPr>
          <w:color w:val="000000"/>
          <w:sz w:val="28"/>
          <w:szCs w:val="28"/>
          <w:lang w:val="en-US"/>
        </w:rPr>
        <w:t xml:space="preserve">The results of the evaluation and video performances of the teams </w:t>
      </w:r>
      <w:proofErr w:type="gramStart"/>
      <w:r w:rsidR="007D1213" w:rsidRPr="007D1213">
        <w:rPr>
          <w:color w:val="000000"/>
          <w:sz w:val="28"/>
          <w:szCs w:val="28"/>
          <w:lang w:val="en-US"/>
        </w:rPr>
        <w:t>will be published</w:t>
      </w:r>
      <w:proofErr w:type="gramEnd"/>
      <w:r w:rsidR="004B2AEF" w:rsidRPr="007D1213">
        <w:rPr>
          <w:color w:val="000000"/>
          <w:sz w:val="28"/>
          <w:szCs w:val="28"/>
          <w:lang w:val="en-US"/>
        </w:rPr>
        <w:t>:</w:t>
      </w:r>
    </w:p>
    <w:p w:rsidR="007D1213" w:rsidRPr="00930976" w:rsidRDefault="007D1213" w:rsidP="007D1213">
      <w:pPr>
        <w:pStyle w:val="a8"/>
        <w:spacing w:before="0" w:beforeAutospacing="0" w:after="0" w:afterAutospacing="0"/>
        <w:jc w:val="both"/>
        <w:rPr>
          <w:color w:val="000000"/>
          <w:sz w:val="28"/>
          <w:szCs w:val="28"/>
          <w:lang w:val="uk-UA"/>
        </w:rPr>
      </w:pPr>
      <w:r w:rsidRPr="007D1213">
        <w:rPr>
          <w:color w:val="000000"/>
          <w:sz w:val="28"/>
          <w:szCs w:val="28"/>
          <w:lang w:val="en-US"/>
        </w:rPr>
        <w:t xml:space="preserve">- </w:t>
      </w:r>
      <w:proofErr w:type="gramStart"/>
      <w:r w:rsidRPr="007D1213">
        <w:rPr>
          <w:color w:val="000000"/>
          <w:sz w:val="28"/>
          <w:szCs w:val="28"/>
          <w:lang w:val="en-US"/>
        </w:rPr>
        <w:t>on</w:t>
      </w:r>
      <w:proofErr w:type="gramEnd"/>
      <w:r w:rsidRPr="007D1213">
        <w:rPr>
          <w:color w:val="000000"/>
          <w:sz w:val="28"/>
          <w:szCs w:val="28"/>
          <w:lang w:val="en-US"/>
        </w:rPr>
        <w:t xml:space="preserve"> the competition website</w:t>
      </w:r>
      <w:r w:rsidR="00930976">
        <w:rPr>
          <w:color w:val="000000"/>
          <w:sz w:val="28"/>
          <w:szCs w:val="28"/>
          <w:lang w:val="en-US"/>
        </w:rPr>
        <w:t xml:space="preserve"> (</w:t>
      </w:r>
      <w:r w:rsidR="00930976" w:rsidRPr="00930976">
        <w:rPr>
          <w:color w:val="000000"/>
          <w:sz w:val="28"/>
          <w:szCs w:val="28"/>
          <w:lang w:val="en-US"/>
        </w:rPr>
        <w:t xml:space="preserve"> </w:t>
      </w:r>
      <w:r w:rsidR="00930976">
        <w:rPr>
          <w:color w:val="000000"/>
          <w:sz w:val="28"/>
          <w:szCs w:val="28"/>
          <w:lang w:val="en-US"/>
        </w:rPr>
        <w:t>ballet-season.com.ua )</w:t>
      </w:r>
    </w:p>
    <w:p w:rsidR="007D1213" w:rsidRPr="007D1213" w:rsidRDefault="007D1213" w:rsidP="007D1213">
      <w:pPr>
        <w:pStyle w:val="a8"/>
        <w:spacing w:before="0" w:beforeAutospacing="0" w:after="0" w:afterAutospacing="0"/>
        <w:jc w:val="both"/>
        <w:rPr>
          <w:color w:val="000000"/>
          <w:sz w:val="28"/>
          <w:szCs w:val="28"/>
          <w:lang w:val="en-US"/>
        </w:rPr>
      </w:pPr>
      <w:r w:rsidRPr="007D1213">
        <w:rPr>
          <w:color w:val="000000"/>
          <w:sz w:val="28"/>
          <w:szCs w:val="28"/>
          <w:lang w:val="en-US"/>
        </w:rPr>
        <w:t xml:space="preserve">- </w:t>
      </w:r>
      <w:proofErr w:type="gramStart"/>
      <w:r w:rsidRPr="007D1213">
        <w:rPr>
          <w:color w:val="000000"/>
          <w:sz w:val="28"/>
          <w:szCs w:val="28"/>
          <w:lang w:val="en-US"/>
        </w:rPr>
        <w:t>on</w:t>
      </w:r>
      <w:proofErr w:type="gramEnd"/>
      <w:r w:rsidRPr="007D1213">
        <w:rPr>
          <w:color w:val="000000"/>
          <w:sz w:val="28"/>
          <w:szCs w:val="28"/>
          <w:lang w:val="en-US"/>
        </w:rPr>
        <w:t xml:space="preserve"> the contest page on Facebook;</w:t>
      </w:r>
    </w:p>
    <w:p w:rsidR="004B2AEF" w:rsidRPr="0044087C" w:rsidRDefault="007D1213" w:rsidP="007D1213">
      <w:pPr>
        <w:pStyle w:val="a8"/>
        <w:spacing w:before="0" w:beforeAutospacing="0" w:after="0" w:afterAutospacing="0"/>
        <w:jc w:val="both"/>
        <w:rPr>
          <w:lang w:val="en-US"/>
        </w:rPr>
      </w:pPr>
      <w:r w:rsidRPr="007D1213">
        <w:rPr>
          <w:color w:val="000000"/>
          <w:sz w:val="28"/>
          <w:szCs w:val="28"/>
          <w:lang w:val="en-US"/>
        </w:rPr>
        <w:t xml:space="preserve">- </w:t>
      </w:r>
      <w:proofErr w:type="gramStart"/>
      <w:r w:rsidRPr="007D1213">
        <w:rPr>
          <w:color w:val="000000"/>
          <w:sz w:val="28"/>
          <w:szCs w:val="28"/>
          <w:lang w:val="en-US"/>
        </w:rPr>
        <w:t>awards</w:t>
      </w:r>
      <w:proofErr w:type="gramEnd"/>
      <w:r w:rsidRPr="007D1213">
        <w:rPr>
          <w:color w:val="000000"/>
          <w:sz w:val="28"/>
          <w:szCs w:val="28"/>
          <w:lang w:val="en-US"/>
        </w:rPr>
        <w:t xml:space="preserve"> will be sent by New Mail or in another agreed manner. Awards </w:t>
      </w:r>
      <w:proofErr w:type="gramStart"/>
      <w:r w:rsidRPr="007D1213">
        <w:rPr>
          <w:color w:val="000000"/>
          <w:sz w:val="28"/>
          <w:szCs w:val="28"/>
          <w:lang w:val="en-US"/>
        </w:rPr>
        <w:t>are sent</w:t>
      </w:r>
      <w:proofErr w:type="gramEnd"/>
      <w:r w:rsidRPr="007D1213">
        <w:rPr>
          <w:color w:val="000000"/>
          <w:sz w:val="28"/>
          <w:szCs w:val="28"/>
          <w:lang w:val="en-US"/>
        </w:rPr>
        <w:t xml:space="preserve"> at the expense of participants</w:t>
      </w:r>
      <w:r w:rsidR="004B2AEF" w:rsidRPr="0044087C">
        <w:rPr>
          <w:color w:val="000000"/>
          <w:sz w:val="28"/>
          <w:szCs w:val="28"/>
          <w:lang w:val="en-US"/>
        </w:rPr>
        <w:t>.</w:t>
      </w:r>
    </w:p>
    <w:p w:rsidR="004B2AEF" w:rsidRPr="0044087C" w:rsidRDefault="004B2AEF" w:rsidP="004B2AEF">
      <w:pPr>
        <w:pStyle w:val="a8"/>
        <w:spacing w:before="0" w:beforeAutospacing="0" w:after="0" w:afterAutospacing="0"/>
        <w:rPr>
          <w:lang w:val="en-US"/>
        </w:rPr>
      </w:pPr>
    </w:p>
    <w:p w:rsidR="00455C3B" w:rsidRPr="0044087C" w:rsidRDefault="0033067C" w:rsidP="00455C3B">
      <w:pPr>
        <w:jc w:val="both"/>
        <w:rPr>
          <w:rFonts w:ascii="Times New Roman" w:hAnsi="Times New Roman" w:cs="Times New Roman"/>
          <w:sz w:val="28"/>
          <w:szCs w:val="28"/>
          <w:lang w:val="en-US"/>
        </w:rPr>
      </w:pPr>
      <w:r w:rsidRPr="0044087C">
        <w:rPr>
          <w:rFonts w:ascii="Times New Roman" w:hAnsi="Times New Roman" w:cs="Times New Roman"/>
          <w:sz w:val="28"/>
          <w:szCs w:val="28"/>
          <w:lang w:val="en-US"/>
        </w:rPr>
        <w:t xml:space="preserve">      </w:t>
      </w:r>
      <w:r w:rsidR="007D1213" w:rsidRPr="007D1213">
        <w:rPr>
          <w:rFonts w:ascii="Times New Roman" w:hAnsi="Times New Roman" w:cs="Times New Roman"/>
          <w:sz w:val="28"/>
          <w:szCs w:val="28"/>
          <w:lang w:val="en-US"/>
        </w:rPr>
        <w:t xml:space="preserve">In each nomination, in each age and </w:t>
      </w:r>
      <w:proofErr w:type="gramStart"/>
      <w:r w:rsidR="007D1213" w:rsidRPr="007D1213">
        <w:rPr>
          <w:rFonts w:ascii="Times New Roman" w:hAnsi="Times New Roman" w:cs="Times New Roman"/>
          <w:sz w:val="28"/>
          <w:szCs w:val="28"/>
          <w:lang w:val="en-US"/>
        </w:rPr>
        <w:t>group</w:t>
      </w:r>
      <w:proofErr w:type="gramEnd"/>
      <w:r w:rsidR="007D1213" w:rsidRPr="007D1213">
        <w:rPr>
          <w:rFonts w:ascii="Times New Roman" w:hAnsi="Times New Roman" w:cs="Times New Roman"/>
          <w:sz w:val="28"/>
          <w:szCs w:val="28"/>
          <w:lang w:val="en-US"/>
        </w:rPr>
        <w:t xml:space="preserve"> category winners are defined and awarding of laureates, diplomats or participants of competition is carried out.</w:t>
      </w:r>
    </w:p>
    <w:p w:rsidR="0033067C" w:rsidRPr="007D1213" w:rsidRDefault="007D1213" w:rsidP="00455C3B">
      <w:pPr>
        <w:jc w:val="both"/>
        <w:rPr>
          <w:rFonts w:ascii="Times New Roman" w:hAnsi="Times New Roman" w:cs="Times New Roman"/>
          <w:sz w:val="28"/>
          <w:szCs w:val="28"/>
          <w:lang w:val="en-US"/>
        </w:rPr>
      </w:pPr>
      <w:r w:rsidRPr="007D1213">
        <w:rPr>
          <w:rFonts w:ascii="Times New Roman" w:hAnsi="Times New Roman" w:cs="Times New Roman"/>
          <w:sz w:val="28"/>
          <w:szCs w:val="28"/>
          <w:lang w:val="en-US"/>
        </w:rPr>
        <w:t xml:space="preserve">For the first place - the title of laureate, first degree diploma and cup. For the second place - the title of laureate, diploma of the II degree and a cup. For III place - the title of laureate, diploma of III degree and cup. Participants who took </w:t>
      </w:r>
      <w:proofErr w:type="gramStart"/>
      <w:r w:rsidRPr="007D1213">
        <w:rPr>
          <w:rFonts w:ascii="Times New Roman" w:hAnsi="Times New Roman" w:cs="Times New Roman"/>
          <w:sz w:val="28"/>
          <w:szCs w:val="28"/>
          <w:lang w:val="en-US"/>
        </w:rPr>
        <w:t>4th</w:t>
      </w:r>
      <w:proofErr w:type="gramEnd"/>
      <w:r w:rsidRPr="007D1213">
        <w:rPr>
          <w:rFonts w:ascii="Times New Roman" w:hAnsi="Times New Roman" w:cs="Times New Roman"/>
          <w:sz w:val="28"/>
          <w:szCs w:val="28"/>
          <w:lang w:val="en-US"/>
        </w:rPr>
        <w:t>, 5th and 6th places become graduates and are awarded medals</w:t>
      </w:r>
      <w:r w:rsidR="00FE4051" w:rsidRPr="007D1213">
        <w:rPr>
          <w:rFonts w:ascii="Times New Roman" w:hAnsi="Times New Roman" w:cs="Times New Roman"/>
          <w:sz w:val="28"/>
          <w:szCs w:val="28"/>
          <w:lang w:val="en-US"/>
        </w:rPr>
        <w:t>.</w:t>
      </w:r>
    </w:p>
    <w:p w:rsidR="0033067C" w:rsidRPr="0068701A" w:rsidRDefault="0033067C" w:rsidP="00A81D2F">
      <w:pPr>
        <w:spacing w:after="0"/>
        <w:rPr>
          <w:rFonts w:ascii="Times New Roman" w:hAnsi="Times New Roman" w:cs="Times New Roman"/>
          <w:b/>
          <w:sz w:val="28"/>
          <w:szCs w:val="28"/>
          <w:lang w:val="en-US"/>
        </w:rPr>
      </w:pPr>
      <w:r w:rsidRPr="007D1213">
        <w:rPr>
          <w:rFonts w:ascii="Times New Roman" w:hAnsi="Times New Roman" w:cs="Times New Roman"/>
          <w:sz w:val="28"/>
          <w:szCs w:val="28"/>
          <w:lang w:val="en-US"/>
        </w:rPr>
        <w:t xml:space="preserve">       </w:t>
      </w:r>
      <w:r w:rsidR="0068701A" w:rsidRPr="0068701A">
        <w:rPr>
          <w:rFonts w:ascii="Times New Roman" w:hAnsi="Times New Roman" w:cs="Times New Roman"/>
          <w:sz w:val="28"/>
          <w:szCs w:val="28"/>
          <w:lang w:val="en-US"/>
        </w:rPr>
        <w:t xml:space="preserve">The best participant who showed the highest level of skill, artistry, originality, artistic taste and culture </w:t>
      </w:r>
      <w:proofErr w:type="gramStart"/>
      <w:r w:rsidR="0068701A" w:rsidRPr="0068701A">
        <w:rPr>
          <w:rFonts w:ascii="Times New Roman" w:hAnsi="Times New Roman" w:cs="Times New Roman"/>
          <w:sz w:val="28"/>
          <w:szCs w:val="28"/>
          <w:lang w:val="en-US"/>
        </w:rPr>
        <w:t>is awarded</w:t>
      </w:r>
      <w:proofErr w:type="gramEnd"/>
      <w:r w:rsidR="0068701A" w:rsidRPr="0068701A">
        <w:rPr>
          <w:rFonts w:ascii="Times New Roman" w:hAnsi="Times New Roman" w:cs="Times New Roman"/>
          <w:sz w:val="28"/>
          <w:szCs w:val="28"/>
          <w:lang w:val="en-US"/>
        </w:rPr>
        <w:t xml:space="preserve"> the Grand Prix, which will be determined and announced at the </w:t>
      </w:r>
      <w:r w:rsidR="0068701A" w:rsidRPr="0068701A">
        <w:rPr>
          <w:rFonts w:ascii="Times New Roman" w:hAnsi="Times New Roman" w:cs="Times New Roman"/>
          <w:b/>
          <w:sz w:val="28"/>
          <w:szCs w:val="28"/>
          <w:lang w:val="en-US"/>
        </w:rPr>
        <w:t>Gala Concert, which will take place in M</w:t>
      </w:r>
      <w:r w:rsidR="008D45C4">
        <w:rPr>
          <w:rFonts w:ascii="Times New Roman" w:hAnsi="Times New Roman" w:cs="Times New Roman"/>
          <w:b/>
          <w:sz w:val="28"/>
          <w:szCs w:val="28"/>
          <w:lang w:val="en-US"/>
        </w:rPr>
        <w:t>ay-June on the stage of the Ode</w:t>
      </w:r>
      <w:r w:rsidR="0068701A" w:rsidRPr="0068701A">
        <w:rPr>
          <w:rFonts w:ascii="Times New Roman" w:hAnsi="Times New Roman" w:cs="Times New Roman"/>
          <w:b/>
          <w:sz w:val="28"/>
          <w:szCs w:val="28"/>
          <w:lang w:val="en-US"/>
        </w:rPr>
        <w:t>sa National Opera and Ballet Theater</w:t>
      </w:r>
      <w:r w:rsidR="0068701A" w:rsidRPr="0068701A">
        <w:rPr>
          <w:rFonts w:ascii="Times New Roman" w:hAnsi="Times New Roman" w:cs="Times New Roman"/>
          <w:sz w:val="28"/>
          <w:szCs w:val="28"/>
          <w:lang w:val="en-US"/>
        </w:rPr>
        <w:t>.</w:t>
      </w:r>
    </w:p>
    <w:p w:rsidR="0033067C" w:rsidRPr="0068701A" w:rsidRDefault="0033067C" w:rsidP="00014484">
      <w:pPr>
        <w:jc w:val="both"/>
        <w:rPr>
          <w:rFonts w:ascii="Times New Roman" w:hAnsi="Times New Roman" w:cs="Times New Roman"/>
          <w:sz w:val="28"/>
          <w:szCs w:val="28"/>
          <w:lang w:val="en-US"/>
        </w:rPr>
      </w:pPr>
      <w:r w:rsidRPr="0068701A">
        <w:rPr>
          <w:rFonts w:ascii="Times New Roman" w:hAnsi="Times New Roman" w:cs="Times New Roman"/>
          <w:sz w:val="28"/>
          <w:szCs w:val="28"/>
          <w:lang w:val="en-US"/>
        </w:rPr>
        <w:t xml:space="preserve">       </w:t>
      </w:r>
      <w:r w:rsidR="0068701A" w:rsidRPr="0068701A">
        <w:rPr>
          <w:rFonts w:ascii="Times New Roman" w:hAnsi="Times New Roman" w:cs="Times New Roman"/>
          <w:sz w:val="28"/>
          <w:szCs w:val="28"/>
          <w:lang w:val="en-US"/>
        </w:rPr>
        <w:t xml:space="preserve">Awarding diplomas to winners of various degrees </w:t>
      </w:r>
      <w:proofErr w:type="gramStart"/>
      <w:r w:rsidR="0068701A" w:rsidRPr="0068701A">
        <w:rPr>
          <w:rFonts w:ascii="Times New Roman" w:hAnsi="Times New Roman" w:cs="Times New Roman"/>
          <w:sz w:val="28"/>
          <w:szCs w:val="28"/>
          <w:lang w:val="en-US"/>
        </w:rPr>
        <w:t>is carried out</w:t>
      </w:r>
      <w:proofErr w:type="gramEnd"/>
      <w:r w:rsidR="0068701A" w:rsidRPr="0068701A">
        <w:rPr>
          <w:rFonts w:ascii="Times New Roman" w:hAnsi="Times New Roman" w:cs="Times New Roman"/>
          <w:sz w:val="28"/>
          <w:szCs w:val="28"/>
          <w:lang w:val="en-US"/>
        </w:rPr>
        <w:t xml:space="preserve"> regardless of the number of participants in this nomination and depends only on the skill level of the participant</w:t>
      </w:r>
      <w:r w:rsidRPr="0068701A">
        <w:rPr>
          <w:rFonts w:ascii="Times New Roman" w:hAnsi="Times New Roman" w:cs="Times New Roman"/>
          <w:sz w:val="28"/>
          <w:szCs w:val="28"/>
          <w:lang w:val="en-US"/>
        </w:rPr>
        <w:t>.</w:t>
      </w:r>
    </w:p>
    <w:p w:rsidR="0033067C" w:rsidRPr="0068701A" w:rsidRDefault="0033067C" w:rsidP="00014484">
      <w:pPr>
        <w:jc w:val="both"/>
        <w:rPr>
          <w:rFonts w:ascii="Times New Roman" w:hAnsi="Times New Roman" w:cs="Times New Roman"/>
          <w:sz w:val="28"/>
          <w:szCs w:val="28"/>
          <w:lang w:val="en-US"/>
        </w:rPr>
      </w:pPr>
      <w:r w:rsidRPr="0068701A">
        <w:rPr>
          <w:rFonts w:ascii="Times New Roman" w:hAnsi="Times New Roman" w:cs="Times New Roman"/>
          <w:sz w:val="28"/>
          <w:szCs w:val="28"/>
          <w:lang w:val="en-US"/>
        </w:rPr>
        <w:lastRenderedPageBreak/>
        <w:t xml:space="preserve">       </w:t>
      </w:r>
      <w:r w:rsidR="0068701A" w:rsidRPr="0068701A">
        <w:rPr>
          <w:rFonts w:ascii="Times New Roman" w:hAnsi="Times New Roman" w:cs="Times New Roman"/>
          <w:sz w:val="28"/>
          <w:szCs w:val="28"/>
          <w:lang w:val="en-US"/>
        </w:rPr>
        <w:t xml:space="preserve">Leaders, teachers and individual performers </w:t>
      </w:r>
      <w:proofErr w:type="gramStart"/>
      <w:r w:rsidR="0068701A" w:rsidRPr="0068701A">
        <w:rPr>
          <w:rFonts w:ascii="Times New Roman" w:hAnsi="Times New Roman" w:cs="Times New Roman"/>
          <w:sz w:val="28"/>
          <w:szCs w:val="28"/>
          <w:lang w:val="en-US"/>
        </w:rPr>
        <w:t>are awarded</w:t>
      </w:r>
      <w:proofErr w:type="gramEnd"/>
      <w:r w:rsidR="0068701A" w:rsidRPr="0068701A">
        <w:rPr>
          <w:rFonts w:ascii="Times New Roman" w:hAnsi="Times New Roman" w:cs="Times New Roman"/>
          <w:sz w:val="28"/>
          <w:szCs w:val="28"/>
          <w:lang w:val="en-US"/>
        </w:rPr>
        <w:t xml:space="preserve"> personal thanks and diplomas</w:t>
      </w:r>
      <w:r w:rsidR="00FE4051" w:rsidRPr="0068701A">
        <w:rPr>
          <w:rFonts w:ascii="Times New Roman" w:hAnsi="Times New Roman" w:cs="Times New Roman"/>
          <w:sz w:val="28"/>
          <w:szCs w:val="28"/>
          <w:lang w:val="en-US"/>
        </w:rPr>
        <w:t>.</w:t>
      </w:r>
    </w:p>
    <w:p w:rsidR="0033067C" w:rsidRPr="0068701A" w:rsidRDefault="0033067C" w:rsidP="00014484">
      <w:pPr>
        <w:jc w:val="both"/>
        <w:rPr>
          <w:rFonts w:ascii="Times New Roman" w:hAnsi="Times New Roman" w:cs="Times New Roman"/>
          <w:sz w:val="28"/>
          <w:szCs w:val="28"/>
          <w:lang w:val="en-US"/>
        </w:rPr>
      </w:pPr>
      <w:r w:rsidRPr="0068701A">
        <w:rPr>
          <w:rFonts w:ascii="Times New Roman" w:hAnsi="Times New Roman" w:cs="Times New Roman"/>
          <w:sz w:val="28"/>
          <w:szCs w:val="28"/>
          <w:lang w:val="en-US"/>
        </w:rPr>
        <w:t xml:space="preserve">       </w:t>
      </w:r>
      <w:r w:rsidR="0068701A" w:rsidRPr="0068701A">
        <w:rPr>
          <w:rFonts w:ascii="Times New Roman" w:hAnsi="Times New Roman" w:cs="Times New Roman"/>
          <w:sz w:val="28"/>
          <w:szCs w:val="28"/>
          <w:lang w:val="en-US"/>
        </w:rPr>
        <w:t xml:space="preserve">At the discretion of the jury, individual soloists, groups and leaders </w:t>
      </w:r>
      <w:proofErr w:type="gramStart"/>
      <w:r w:rsidR="0068701A" w:rsidRPr="0068701A">
        <w:rPr>
          <w:rFonts w:ascii="Times New Roman" w:hAnsi="Times New Roman" w:cs="Times New Roman"/>
          <w:sz w:val="28"/>
          <w:szCs w:val="28"/>
          <w:lang w:val="en-US"/>
        </w:rPr>
        <w:t>may be awarded</w:t>
      </w:r>
      <w:proofErr w:type="gramEnd"/>
      <w:r w:rsidR="0068701A" w:rsidRPr="0068701A">
        <w:rPr>
          <w:rFonts w:ascii="Times New Roman" w:hAnsi="Times New Roman" w:cs="Times New Roman"/>
          <w:sz w:val="28"/>
          <w:szCs w:val="28"/>
          <w:lang w:val="en-US"/>
        </w:rPr>
        <w:t xml:space="preserve"> special diplomas for the best costume, best choreography, artistry, best directorial work, the youngest participant, etc.</w:t>
      </w:r>
    </w:p>
    <w:p w:rsidR="0033067C" w:rsidRPr="0068701A" w:rsidRDefault="0068701A" w:rsidP="00014484">
      <w:pPr>
        <w:jc w:val="both"/>
        <w:rPr>
          <w:rFonts w:ascii="Times New Roman" w:hAnsi="Times New Roman" w:cs="Times New Roman"/>
          <w:sz w:val="28"/>
          <w:szCs w:val="28"/>
          <w:lang w:val="en-US"/>
        </w:rPr>
      </w:pPr>
      <w:r>
        <w:rPr>
          <w:rFonts w:ascii="Times New Roman" w:hAnsi="Times New Roman" w:cs="Times New Roman"/>
          <w:b/>
          <w:sz w:val="28"/>
          <w:szCs w:val="28"/>
          <w:lang w:val="en-US"/>
        </w:rPr>
        <w:t>Attention</w:t>
      </w:r>
      <w:r w:rsidR="00FE4051" w:rsidRPr="0068701A">
        <w:rPr>
          <w:rFonts w:ascii="Times New Roman" w:hAnsi="Times New Roman" w:cs="Times New Roman"/>
          <w:sz w:val="28"/>
          <w:szCs w:val="28"/>
          <w:lang w:val="en-US"/>
        </w:rPr>
        <w:t>:</w:t>
      </w:r>
      <w:r w:rsidR="0033067C" w:rsidRPr="0068701A">
        <w:rPr>
          <w:rFonts w:ascii="Times New Roman" w:hAnsi="Times New Roman" w:cs="Times New Roman"/>
          <w:sz w:val="28"/>
          <w:szCs w:val="28"/>
          <w:lang w:val="en-US"/>
        </w:rPr>
        <w:t xml:space="preserve"> </w:t>
      </w:r>
      <w:r w:rsidR="00FE4051" w:rsidRPr="0068701A">
        <w:rPr>
          <w:rFonts w:ascii="Times New Roman" w:hAnsi="Times New Roman" w:cs="Times New Roman"/>
          <w:sz w:val="28"/>
          <w:szCs w:val="28"/>
          <w:lang w:val="en-US"/>
        </w:rPr>
        <w:t xml:space="preserve"> </w:t>
      </w:r>
      <w:r w:rsidRPr="0068701A">
        <w:rPr>
          <w:rFonts w:ascii="Times New Roman" w:hAnsi="Times New Roman" w:cs="Times New Roman"/>
          <w:sz w:val="28"/>
          <w:szCs w:val="28"/>
          <w:lang w:val="en-US"/>
        </w:rPr>
        <w:t xml:space="preserve">prizes from the sponsors of the competition </w:t>
      </w:r>
      <w:proofErr w:type="gramStart"/>
      <w:r w:rsidRPr="0068701A">
        <w:rPr>
          <w:rFonts w:ascii="Times New Roman" w:hAnsi="Times New Roman" w:cs="Times New Roman"/>
          <w:sz w:val="28"/>
          <w:szCs w:val="28"/>
          <w:lang w:val="en-US"/>
        </w:rPr>
        <w:t>can be awarded</w:t>
      </w:r>
      <w:proofErr w:type="gramEnd"/>
      <w:r w:rsidRPr="0068701A">
        <w:rPr>
          <w:rFonts w:ascii="Times New Roman" w:hAnsi="Times New Roman" w:cs="Times New Roman"/>
          <w:sz w:val="28"/>
          <w:szCs w:val="28"/>
          <w:lang w:val="en-US"/>
        </w:rPr>
        <w:t xml:space="preserve"> not only to the winners of the competition, but also to the participants who did not take prizes</w:t>
      </w:r>
      <w:r w:rsidR="00FE4051" w:rsidRPr="0068701A">
        <w:rPr>
          <w:rFonts w:ascii="Times New Roman" w:hAnsi="Times New Roman" w:cs="Times New Roman"/>
          <w:sz w:val="28"/>
          <w:szCs w:val="28"/>
          <w:lang w:val="en-US"/>
        </w:rPr>
        <w:t>.</w:t>
      </w:r>
    </w:p>
    <w:p w:rsidR="00930A89" w:rsidRPr="0044087C" w:rsidRDefault="0068701A" w:rsidP="00A81D2F">
      <w:pPr>
        <w:jc w:val="both"/>
        <w:rPr>
          <w:rFonts w:ascii="Times New Roman" w:hAnsi="Times New Roman" w:cs="Times New Roman"/>
          <w:sz w:val="28"/>
          <w:szCs w:val="28"/>
          <w:lang w:val="en-US"/>
        </w:rPr>
      </w:pPr>
      <w:r w:rsidRPr="0068701A">
        <w:rPr>
          <w:rFonts w:ascii="Times New Roman" w:hAnsi="Times New Roman" w:cs="Times New Roman"/>
          <w:sz w:val="28"/>
          <w:szCs w:val="28"/>
          <w:lang w:val="en-US"/>
        </w:rPr>
        <w:t xml:space="preserve">If it is necessary to prepare letters of thanks addressed to partners, sponsors, </w:t>
      </w:r>
      <w:proofErr w:type="gramStart"/>
      <w:r w:rsidRPr="0068701A">
        <w:rPr>
          <w:rFonts w:ascii="Times New Roman" w:hAnsi="Times New Roman" w:cs="Times New Roman"/>
          <w:sz w:val="28"/>
          <w:szCs w:val="28"/>
          <w:lang w:val="en-US"/>
        </w:rPr>
        <w:t>managers</w:t>
      </w:r>
      <w:proofErr w:type="gramEnd"/>
      <w:r w:rsidRPr="0068701A">
        <w:rPr>
          <w:rFonts w:ascii="Times New Roman" w:hAnsi="Times New Roman" w:cs="Times New Roman"/>
          <w:sz w:val="28"/>
          <w:szCs w:val="28"/>
          <w:lang w:val="en-US"/>
        </w:rPr>
        <w:t xml:space="preserve"> by April 1, 2021 https://baletseas.000webhostapp.com/ru/blog/ send official data to the e-mail address of the organizing committee. No more than two such letters per team </w:t>
      </w:r>
      <w:proofErr w:type="gramStart"/>
      <w:r w:rsidRPr="0068701A">
        <w:rPr>
          <w:rFonts w:ascii="Times New Roman" w:hAnsi="Times New Roman" w:cs="Times New Roman"/>
          <w:sz w:val="28"/>
          <w:szCs w:val="28"/>
          <w:lang w:val="en-US"/>
        </w:rPr>
        <w:t>are allowed</w:t>
      </w:r>
      <w:proofErr w:type="gramEnd"/>
      <w:r w:rsidR="00FE4051" w:rsidRPr="0044087C">
        <w:rPr>
          <w:rFonts w:ascii="Times New Roman" w:hAnsi="Times New Roman" w:cs="Times New Roman"/>
          <w:sz w:val="28"/>
          <w:szCs w:val="28"/>
          <w:lang w:val="en-US"/>
        </w:rPr>
        <w:t>.</w:t>
      </w:r>
    </w:p>
    <w:p w:rsidR="00FA59F1" w:rsidRPr="0068701A" w:rsidRDefault="0068701A">
      <w:pPr>
        <w:rPr>
          <w:rFonts w:ascii="Times New Roman" w:hAnsi="Times New Roman" w:cs="Times New Roman"/>
          <w:b/>
          <w:sz w:val="32"/>
          <w:szCs w:val="32"/>
          <w:lang w:val="en-US"/>
        </w:rPr>
      </w:pPr>
      <w:r w:rsidRPr="0068701A">
        <w:rPr>
          <w:rFonts w:ascii="Times New Roman" w:hAnsi="Times New Roman" w:cs="Times New Roman"/>
          <w:b/>
          <w:sz w:val="32"/>
          <w:szCs w:val="32"/>
          <w:lang w:val="en-US"/>
        </w:rPr>
        <w:t xml:space="preserve">Additional information </w:t>
      </w:r>
      <w:proofErr w:type="gramStart"/>
      <w:r w:rsidRPr="0068701A">
        <w:rPr>
          <w:rFonts w:ascii="Times New Roman" w:hAnsi="Times New Roman" w:cs="Times New Roman"/>
          <w:b/>
          <w:sz w:val="32"/>
          <w:szCs w:val="32"/>
          <w:lang w:val="en-US"/>
        </w:rPr>
        <w:t>can be obtained</w:t>
      </w:r>
      <w:proofErr w:type="gramEnd"/>
      <w:r w:rsidRPr="0068701A">
        <w:rPr>
          <w:rFonts w:ascii="Times New Roman" w:hAnsi="Times New Roman" w:cs="Times New Roman"/>
          <w:b/>
          <w:sz w:val="32"/>
          <w:szCs w:val="32"/>
          <w:lang w:val="en-US"/>
        </w:rPr>
        <w:t xml:space="preserve"> from the organizers</w:t>
      </w:r>
      <w:r w:rsidR="00FA59F1" w:rsidRPr="0068701A">
        <w:rPr>
          <w:rFonts w:ascii="Times New Roman" w:hAnsi="Times New Roman" w:cs="Times New Roman"/>
          <w:b/>
          <w:sz w:val="32"/>
          <w:szCs w:val="32"/>
          <w:lang w:val="en-US"/>
        </w:rPr>
        <w:t>.</w:t>
      </w:r>
    </w:p>
    <w:p w:rsidR="00FA59F1" w:rsidRPr="0068701A" w:rsidRDefault="0068701A">
      <w:pPr>
        <w:rPr>
          <w:rFonts w:ascii="Times New Roman" w:hAnsi="Times New Roman" w:cs="Times New Roman"/>
          <w:b/>
          <w:sz w:val="32"/>
          <w:szCs w:val="32"/>
          <w:lang w:val="en-US"/>
        </w:rPr>
      </w:pPr>
      <w:r>
        <w:rPr>
          <w:rFonts w:ascii="Times New Roman" w:hAnsi="Times New Roman" w:cs="Times New Roman"/>
          <w:b/>
          <w:sz w:val="32"/>
          <w:szCs w:val="32"/>
          <w:lang w:val="en-US"/>
        </w:rPr>
        <w:t>Organizers</w:t>
      </w:r>
      <w:r w:rsidR="00FA59F1" w:rsidRPr="0068701A">
        <w:rPr>
          <w:rFonts w:ascii="Times New Roman" w:hAnsi="Times New Roman" w:cs="Times New Roman"/>
          <w:b/>
          <w:sz w:val="32"/>
          <w:szCs w:val="32"/>
          <w:lang w:val="en-US"/>
        </w:rPr>
        <w:t>:</w:t>
      </w:r>
    </w:p>
    <w:p w:rsidR="00FA59F1" w:rsidRPr="0068701A" w:rsidRDefault="0068701A">
      <w:pPr>
        <w:rPr>
          <w:rFonts w:ascii="Times New Roman" w:hAnsi="Times New Roman" w:cs="Times New Roman"/>
          <w:sz w:val="28"/>
          <w:szCs w:val="28"/>
          <w:lang w:val="en-US"/>
        </w:rPr>
      </w:pPr>
      <w:r>
        <w:rPr>
          <w:rFonts w:ascii="Times New Roman" w:hAnsi="Times New Roman" w:cs="Times New Roman"/>
          <w:sz w:val="28"/>
          <w:szCs w:val="28"/>
          <w:lang w:val="en-US"/>
        </w:rPr>
        <w:t>CIPSE</w:t>
      </w:r>
      <w:r w:rsidR="00FA59F1" w:rsidRPr="0068701A">
        <w:rPr>
          <w:rFonts w:ascii="Times New Roman" w:hAnsi="Times New Roman" w:cs="Times New Roman"/>
          <w:sz w:val="28"/>
          <w:szCs w:val="28"/>
          <w:lang w:val="en-US"/>
        </w:rPr>
        <w:t xml:space="preserve"> </w:t>
      </w:r>
      <w:r w:rsidRPr="0068701A">
        <w:rPr>
          <w:rFonts w:ascii="Times New Roman" w:hAnsi="Times New Roman" w:cs="Times New Roman"/>
          <w:sz w:val="28"/>
          <w:szCs w:val="28"/>
          <w:lang w:val="en-US"/>
        </w:rPr>
        <w:t>"</w:t>
      </w:r>
      <w:r w:rsidR="008D45C4">
        <w:rPr>
          <w:rFonts w:ascii="Times New Roman" w:hAnsi="Times New Roman" w:cs="Times New Roman"/>
          <w:sz w:val="28"/>
          <w:szCs w:val="28"/>
          <w:lang w:val="en-US"/>
        </w:rPr>
        <w:t>Ode</w:t>
      </w:r>
      <w:r>
        <w:rPr>
          <w:rFonts w:ascii="Times New Roman" w:hAnsi="Times New Roman" w:cs="Times New Roman"/>
          <w:sz w:val="28"/>
          <w:szCs w:val="28"/>
          <w:lang w:val="en-US"/>
        </w:rPr>
        <w:t>sa Children's Choreographic School</w:t>
      </w:r>
      <w:r w:rsidRPr="0068701A">
        <w:rPr>
          <w:rFonts w:ascii="Times New Roman" w:hAnsi="Times New Roman" w:cs="Times New Roman"/>
          <w:sz w:val="28"/>
          <w:szCs w:val="28"/>
          <w:lang w:val="en-US"/>
        </w:rPr>
        <w:t>"</w:t>
      </w:r>
    </w:p>
    <w:p w:rsidR="00FA59F1" w:rsidRPr="0068701A" w:rsidRDefault="008D45C4">
      <w:pPr>
        <w:rPr>
          <w:rFonts w:ascii="Times New Roman" w:hAnsi="Times New Roman" w:cs="Times New Roman"/>
          <w:sz w:val="28"/>
          <w:szCs w:val="28"/>
          <w:lang w:val="en-US"/>
        </w:rPr>
      </w:pPr>
      <w:r>
        <w:rPr>
          <w:rFonts w:ascii="Times New Roman" w:hAnsi="Times New Roman" w:cs="Times New Roman"/>
          <w:sz w:val="28"/>
          <w:szCs w:val="28"/>
          <w:lang w:val="en-US"/>
        </w:rPr>
        <w:t xml:space="preserve">47, </w:t>
      </w:r>
      <w:proofErr w:type="spellStart"/>
      <w:r>
        <w:rPr>
          <w:rFonts w:ascii="Times New Roman" w:hAnsi="Times New Roman" w:cs="Times New Roman"/>
          <w:sz w:val="28"/>
          <w:szCs w:val="28"/>
          <w:lang w:val="en-US"/>
        </w:rPr>
        <w:t>Zhukovskiy</w:t>
      </w:r>
      <w:proofErr w:type="spellEnd"/>
      <w:r w:rsidR="0068701A">
        <w:rPr>
          <w:rFonts w:ascii="Times New Roman" w:hAnsi="Times New Roman" w:cs="Times New Roman"/>
          <w:sz w:val="28"/>
          <w:szCs w:val="28"/>
          <w:lang w:val="en-US"/>
        </w:rPr>
        <w:t xml:space="preserve"> </w:t>
      </w:r>
      <w:proofErr w:type="gramStart"/>
      <w:r w:rsidR="0068701A">
        <w:rPr>
          <w:rFonts w:ascii="Times New Roman" w:hAnsi="Times New Roman" w:cs="Times New Roman"/>
          <w:sz w:val="28"/>
          <w:szCs w:val="28"/>
          <w:lang w:val="en-US"/>
        </w:rPr>
        <w:t>street</w:t>
      </w:r>
      <w:proofErr w:type="gramEnd"/>
      <w:r w:rsidR="0068701A">
        <w:rPr>
          <w:rFonts w:ascii="Times New Roman" w:hAnsi="Times New Roman" w:cs="Times New Roman"/>
          <w:sz w:val="28"/>
          <w:szCs w:val="28"/>
          <w:lang w:val="en-US"/>
        </w:rPr>
        <w:t xml:space="preserve"> </w:t>
      </w:r>
    </w:p>
    <w:p w:rsidR="00FA59F1" w:rsidRPr="0068701A" w:rsidRDefault="008D45C4">
      <w:pPr>
        <w:rPr>
          <w:rFonts w:ascii="Times New Roman" w:hAnsi="Times New Roman" w:cs="Times New Roman"/>
          <w:sz w:val="28"/>
          <w:szCs w:val="28"/>
          <w:lang w:val="en-US"/>
        </w:rPr>
      </w:pPr>
      <w:r>
        <w:rPr>
          <w:rFonts w:ascii="Times New Roman" w:hAnsi="Times New Roman" w:cs="Times New Roman"/>
          <w:sz w:val="28"/>
          <w:szCs w:val="28"/>
          <w:lang w:val="en-US"/>
        </w:rPr>
        <w:t>Odes</w:t>
      </w:r>
      <w:r w:rsidR="0068701A">
        <w:rPr>
          <w:rFonts w:ascii="Times New Roman" w:hAnsi="Times New Roman" w:cs="Times New Roman"/>
          <w:sz w:val="28"/>
          <w:szCs w:val="28"/>
          <w:lang w:val="en-US"/>
        </w:rPr>
        <w:t>a,</w:t>
      </w:r>
      <w:r w:rsidR="00FA59F1" w:rsidRPr="0068701A">
        <w:rPr>
          <w:rFonts w:ascii="Times New Roman" w:hAnsi="Times New Roman" w:cs="Times New Roman"/>
          <w:sz w:val="28"/>
          <w:szCs w:val="28"/>
          <w:lang w:val="en-US"/>
        </w:rPr>
        <w:t xml:space="preserve"> 65045</w:t>
      </w:r>
    </w:p>
    <w:p w:rsidR="004631A4" w:rsidRPr="0068701A" w:rsidRDefault="0068701A" w:rsidP="0019072C">
      <w:pPr>
        <w:rPr>
          <w:rFonts w:ascii="Times New Roman" w:hAnsi="Times New Roman" w:cs="Times New Roman"/>
          <w:sz w:val="28"/>
          <w:szCs w:val="28"/>
          <w:lang w:val="en-US"/>
        </w:rPr>
      </w:pPr>
      <w:r>
        <w:rPr>
          <w:rFonts w:ascii="Times New Roman" w:hAnsi="Times New Roman" w:cs="Times New Roman"/>
          <w:sz w:val="28"/>
          <w:szCs w:val="28"/>
          <w:lang w:val="en-US"/>
        </w:rPr>
        <w:t>Ukraine</w:t>
      </w:r>
      <w:r w:rsidR="004631A4" w:rsidRPr="0068701A">
        <w:rPr>
          <w:rFonts w:ascii="Times New Roman" w:hAnsi="Times New Roman" w:cs="Times New Roman"/>
          <w:sz w:val="28"/>
          <w:szCs w:val="28"/>
          <w:lang w:val="en-US"/>
        </w:rPr>
        <w:t xml:space="preserve"> </w:t>
      </w:r>
    </w:p>
    <w:p w:rsidR="00FA59F1" w:rsidRDefault="0068701A" w:rsidP="0019072C">
      <w:pPr>
        <w:rPr>
          <w:rFonts w:ascii="Times New Roman" w:hAnsi="Times New Roman" w:cs="Times New Roman"/>
          <w:sz w:val="28"/>
          <w:szCs w:val="28"/>
          <w:lang w:val="en-US"/>
        </w:rPr>
      </w:pPr>
      <w:r>
        <w:rPr>
          <w:rFonts w:ascii="Times New Roman" w:hAnsi="Times New Roman" w:cs="Times New Roman"/>
          <w:sz w:val="28"/>
          <w:szCs w:val="28"/>
          <w:lang w:val="en-US"/>
        </w:rPr>
        <w:t>tel</w:t>
      </w:r>
      <w:r w:rsidR="004631A4" w:rsidRPr="0068701A">
        <w:rPr>
          <w:rFonts w:ascii="Times New Roman" w:hAnsi="Times New Roman" w:cs="Times New Roman"/>
          <w:sz w:val="28"/>
          <w:szCs w:val="28"/>
          <w:lang w:val="en-US"/>
        </w:rPr>
        <w:t>.</w:t>
      </w:r>
      <w:r w:rsidR="00CE479A" w:rsidRPr="0068701A">
        <w:rPr>
          <w:rFonts w:ascii="Times New Roman" w:hAnsi="Times New Roman" w:cs="Times New Roman"/>
          <w:sz w:val="28"/>
          <w:szCs w:val="28"/>
          <w:lang w:val="en-US"/>
        </w:rPr>
        <w:t xml:space="preserve"> (048) </w:t>
      </w:r>
      <w:r w:rsidR="004631A4" w:rsidRPr="0068701A">
        <w:rPr>
          <w:rFonts w:ascii="Times New Roman" w:hAnsi="Times New Roman" w:cs="Times New Roman"/>
          <w:sz w:val="28"/>
          <w:szCs w:val="28"/>
          <w:lang w:val="en-US"/>
        </w:rPr>
        <w:t>725-08-84</w:t>
      </w:r>
    </w:p>
    <w:p w:rsidR="00442D02" w:rsidRDefault="00442D02" w:rsidP="00442D02">
      <w:pPr>
        <w:pStyle w:val="HTML"/>
        <w:shd w:val="clear" w:color="auto" w:fill="FFFFFF"/>
        <w:rPr>
          <w:rStyle w:val="a5"/>
          <w:rFonts w:ascii="Times New Roman" w:hAnsi="Times New Roman" w:cs="Times New Roman"/>
          <w:color w:val="auto"/>
          <w:sz w:val="28"/>
          <w:szCs w:val="28"/>
          <w:lang w:val="en-US"/>
        </w:rPr>
      </w:pPr>
      <w:r>
        <w:rPr>
          <w:rStyle w:val="a5"/>
          <w:rFonts w:ascii="Times New Roman" w:hAnsi="Times New Roman" w:cs="Times New Roman"/>
          <w:color w:val="auto"/>
          <w:sz w:val="28"/>
          <w:szCs w:val="28"/>
          <w:lang w:val="en-US"/>
        </w:rPr>
        <w:t xml:space="preserve"> </w:t>
      </w:r>
      <w:proofErr w:type="spellStart"/>
      <w:r w:rsidRPr="008D45C4">
        <w:rPr>
          <w:rFonts w:ascii="Times New Roman" w:hAnsi="Times New Roman"/>
          <w:sz w:val="32"/>
          <w:szCs w:val="32"/>
          <w:lang w:val="de-DE"/>
        </w:rPr>
        <w:t>e-mail</w:t>
      </w:r>
      <w:proofErr w:type="spellEnd"/>
      <w:r w:rsidRPr="008D45C4">
        <w:rPr>
          <w:rFonts w:ascii="Times New Roman" w:hAnsi="Times New Roman"/>
          <w:sz w:val="32"/>
          <w:szCs w:val="32"/>
          <w:lang w:val="de-DE"/>
        </w:rPr>
        <w:t xml:space="preserve">:  </w:t>
      </w:r>
      <w:hyperlink r:id="rId7" w:tgtFrame="_self" w:history="1">
        <w:r w:rsidRPr="00FD4DF9">
          <w:rPr>
            <w:rStyle w:val="a5"/>
            <w:rFonts w:ascii="Times New Roman" w:hAnsi="Times New Roman" w:cs="Times New Roman"/>
            <w:color w:val="auto"/>
            <w:sz w:val="28"/>
            <w:szCs w:val="28"/>
            <w:lang w:val="en-US"/>
          </w:rPr>
          <w:t>balletseasonsua@gmail.com</w:t>
        </w:r>
      </w:hyperlink>
    </w:p>
    <w:p w:rsidR="000E0BD2" w:rsidRPr="00FD4DF9" w:rsidRDefault="000E0BD2" w:rsidP="00442D02">
      <w:pPr>
        <w:pStyle w:val="HTML"/>
        <w:shd w:val="clear" w:color="auto" w:fill="FFFFFF"/>
        <w:rPr>
          <w:color w:val="000000"/>
          <w:sz w:val="21"/>
          <w:szCs w:val="21"/>
          <w:lang w:val="en-US"/>
        </w:rPr>
      </w:pPr>
    </w:p>
    <w:p w:rsidR="002A24D1" w:rsidRPr="002A24D1" w:rsidRDefault="002A24D1" w:rsidP="0019072C">
      <w:pPr>
        <w:rPr>
          <w:rFonts w:ascii="Times New Roman" w:hAnsi="Times New Roman" w:cs="Times New Roman"/>
          <w:b/>
          <w:sz w:val="32"/>
          <w:szCs w:val="32"/>
          <w:lang w:val="en-US"/>
        </w:rPr>
      </w:pPr>
      <w:proofErr w:type="gramStart"/>
      <w:r w:rsidRPr="002A24D1">
        <w:rPr>
          <w:rFonts w:ascii="Times New Roman" w:hAnsi="Times New Roman" w:cs="Times New Roman"/>
          <w:b/>
          <w:color w:val="000000"/>
          <w:sz w:val="32"/>
          <w:szCs w:val="32"/>
          <w:lang w:val="en-US"/>
        </w:rPr>
        <w:t>ballet-season</w:t>
      </w:r>
      <w:r w:rsidR="00442D02">
        <w:rPr>
          <w:rFonts w:ascii="Times New Roman" w:hAnsi="Times New Roman" w:cs="Times New Roman"/>
          <w:b/>
          <w:color w:val="000000"/>
          <w:sz w:val="32"/>
          <w:szCs w:val="32"/>
          <w:lang w:val="en-US"/>
        </w:rPr>
        <w:t>s</w:t>
      </w:r>
      <w:r w:rsidRPr="002A24D1">
        <w:rPr>
          <w:rFonts w:ascii="Times New Roman" w:hAnsi="Times New Roman" w:cs="Times New Roman"/>
          <w:b/>
          <w:color w:val="000000"/>
          <w:sz w:val="32"/>
          <w:szCs w:val="32"/>
          <w:lang w:val="en-US"/>
        </w:rPr>
        <w:t>.com.ua</w:t>
      </w:r>
      <w:proofErr w:type="gramEnd"/>
    </w:p>
    <w:p w:rsidR="00C017C4" w:rsidRPr="0068701A" w:rsidRDefault="0068701A" w:rsidP="00C017C4">
      <w:pPr>
        <w:spacing w:after="0"/>
        <w:jc w:val="both"/>
        <w:rPr>
          <w:rFonts w:ascii="Times New Roman" w:hAnsi="Times New Roman"/>
          <w:b/>
          <w:sz w:val="32"/>
          <w:szCs w:val="32"/>
          <w:lang w:val="en-US"/>
        </w:rPr>
      </w:pPr>
      <w:r>
        <w:rPr>
          <w:rFonts w:ascii="Times New Roman" w:hAnsi="Times New Roman"/>
          <w:b/>
          <w:sz w:val="32"/>
          <w:szCs w:val="32"/>
          <w:lang w:val="en-US"/>
        </w:rPr>
        <w:t>school`s website</w:t>
      </w:r>
      <w:r w:rsidR="00C017C4" w:rsidRPr="0068701A">
        <w:rPr>
          <w:rFonts w:ascii="Times New Roman" w:hAnsi="Times New Roman"/>
          <w:b/>
          <w:sz w:val="32"/>
          <w:szCs w:val="32"/>
          <w:lang w:val="en-US"/>
        </w:rPr>
        <w:t xml:space="preserve">: </w:t>
      </w:r>
      <w:r w:rsidR="00C017C4" w:rsidRPr="0044087C">
        <w:rPr>
          <w:rFonts w:ascii="Times New Roman" w:hAnsi="Times New Roman"/>
          <w:b/>
          <w:sz w:val="32"/>
          <w:szCs w:val="32"/>
          <w:lang w:val="en-US"/>
        </w:rPr>
        <w:t>www</w:t>
      </w:r>
      <w:r w:rsidR="00C017C4" w:rsidRPr="0068701A">
        <w:rPr>
          <w:rFonts w:ascii="Times New Roman" w:hAnsi="Times New Roman"/>
          <w:b/>
          <w:sz w:val="32"/>
          <w:szCs w:val="32"/>
          <w:lang w:val="en-US"/>
        </w:rPr>
        <w:t>.</w:t>
      </w:r>
      <w:r w:rsidR="00C017C4" w:rsidRPr="0044087C">
        <w:rPr>
          <w:rFonts w:ascii="Times New Roman" w:hAnsi="Times New Roman"/>
          <w:b/>
          <w:sz w:val="32"/>
          <w:szCs w:val="32"/>
          <w:lang w:val="en-US"/>
        </w:rPr>
        <w:t>balletschool</w:t>
      </w:r>
      <w:r w:rsidR="00C017C4" w:rsidRPr="0068701A">
        <w:rPr>
          <w:rFonts w:ascii="Times New Roman" w:hAnsi="Times New Roman"/>
          <w:b/>
          <w:sz w:val="32"/>
          <w:szCs w:val="32"/>
          <w:lang w:val="en-US"/>
        </w:rPr>
        <w:t>.</w:t>
      </w:r>
      <w:r w:rsidR="00C017C4" w:rsidRPr="0044087C">
        <w:rPr>
          <w:rFonts w:ascii="Times New Roman" w:hAnsi="Times New Roman"/>
          <w:b/>
          <w:sz w:val="32"/>
          <w:szCs w:val="32"/>
          <w:lang w:val="en-US"/>
        </w:rPr>
        <w:t>od</w:t>
      </w:r>
      <w:r w:rsidR="00C017C4" w:rsidRPr="0068701A">
        <w:rPr>
          <w:rFonts w:ascii="Times New Roman" w:hAnsi="Times New Roman"/>
          <w:b/>
          <w:sz w:val="32"/>
          <w:szCs w:val="32"/>
          <w:lang w:val="en-US"/>
        </w:rPr>
        <w:t>.</w:t>
      </w:r>
      <w:r w:rsidR="00C017C4" w:rsidRPr="0044087C">
        <w:rPr>
          <w:rFonts w:ascii="Times New Roman" w:hAnsi="Times New Roman"/>
          <w:b/>
          <w:sz w:val="32"/>
          <w:szCs w:val="32"/>
          <w:lang w:val="en-US"/>
        </w:rPr>
        <w:t>ua</w:t>
      </w:r>
    </w:p>
    <w:p w:rsidR="00C017C4" w:rsidRPr="008D45C4" w:rsidRDefault="00C017C4">
      <w:pPr>
        <w:rPr>
          <w:lang w:val="de-DE"/>
        </w:rPr>
      </w:pPr>
    </w:p>
    <w:p w:rsidR="00930A89" w:rsidRPr="0068701A" w:rsidRDefault="0068701A">
      <w:pPr>
        <w:rPr>
          <w:rFonts w:ascii="Times New Roman" w:hAnsi="Times New Roman" w:cs="Times New Roman"/>
          <w:sz w:val="28"/>
          <w:szCs w:val="28"/>
          <w:lang w:val="en-US"/>
        </w:rPr>
      </w:pPr>
      <w:r>
        <w:rPr>
          <w:rFonts w:ascii="Times New Roman" w:hAnsi="Times New Roman" w:cs="Times New Roman"/>
          <w:sz w:val="28"/>
          <w:szCs w:val="28"/>
          <w:lang w:val="en-US"/>
        </w:rPr>
        <w:t>t</w:t>
      </w:r>
      <w:r w:rsidR="00A81D2F" w:rsidRPr="004811B5">
        <w:rPr>
          <w:rFonts w:ascii="Times New Roman" w:hAnsi="Times New Roman" w:cs="Times New Roman"/>
          <w:sz w:val="28"/>
          <w:szCs w:val="28"/>
        </w:rPr>
        <w:t>. 093</w:t>
      </w:r>
      <w:r w:rsidR="00A81D2F" w:rsidRPr="0044087C">
        <w:rPr>
          <w:rFonts w:ascii="Times New Roman" w:hAnsi="Times New Roman" w:cs="Times New Roman"/>
          <w:sz w:val="28"/>
          <w:szCs w:val="28"/>
          <w:lang w:val="en-US"/>
        </w:rPr>
        <w:t> </w:t>
      </w:r>
      <w:r w:rsidR="00A81D2F" w:rsidRPr="004811B5">
        <w:rPr>
          <w:rFonts w:ascii="Times New Roman" w:hAnsi="Times New Roman" w:cs="Times New Roman"/>
          <w:sz w:val="28"/>
          <w:szCs w:val="28"/>
        </w:rPr>
        <w:t xml:space="preserve">015 90 91 </w:t>
      </w:r>
      <w:r>
        <w:rPr>
          <w:rFonts w:ascii="Times New Roman" w:hAnsi="Times New Roman" w:cs="Times New Roman"/>
          <w:sz w:val="28"/>
          <w:szCs w:val="28"/>
          <w:lang w:val="en-US"/>
        </w:rPr>
        <w:t>Tamara</w:t>
      </w:r>
    </w:p>
    <w:p w:rsidR="00A81D2F" w:rsidRPr="0044087C" w:rsidRDefault="0068701A">
      <w:pPr>
        <w:rPr>
          <w:rFonts w:ascii="Times New Roman" w:hAnsi="Times New Roman" w:cs="Times New Roman"/>
          <w:sz w:val="28"/>
          <w:szCs w:val="28"/>
          <w:lang w:val="en-US"/>
        </w:rPr>
      </w:pPr>
      <w:r>
        <w:rPr>
          <w:rFonts w:ascii="Times New Roman" w:hAnsi="Times New Roman" w:cs="Times New Roman"/>
          <w:sz w:val="28"/>
          <w:szCs w:val="28"/>
          <w:lang w:val="en-US"/>
        </w:rPr>
        <w:t>t</w:t>
      </w:r>
      <w:r w:rsidR="00341CA3" w:rsidRPr="0044087C">
        <w:rPr>
          <w:rFonts w:ascii="Times New Roman" w:hAnsi="Times New Roman" w:cs="Times New Roman"/>
          <w:sz w:val="28"/>
          <w:szCs w:val="28"/>
          <w:lang w:val="en-US"/>
        </w:rPr>
        <w:t>.</w:t>
      </w:r>
      <w:r w:rsidR="002A24D1">
        <w:rPr>
          <w:rFonts w:ascii="Times New Roman" w:hAnsi="Times New Roman" w:cs="Times New Roman"/>
          <w:sz w:val="28"/>
          <w:szCs w:val="28"/>
          <w:lang w:val="uk-UA"/>
        </w:rPr>
        <w:t xml:space="preserve"> </w:t>
      </w:r>
      <w:r w:rsidR="00341CA3" w:rsidRPr="0044087C">
        <w:rPr>
          <w:rFonts w:ascii="Times New Roman" w:hAnsi="Times New Roman" w:cs="Times New Roman"/>
          <w:sz w:val="28"/>
          <w:szCs w:val="28"/>
          <w:lang w:val="en-US"/>
        </w:rPr>
        <w:t xml:space="preserve">067 955 52 42 </w:t>
      </w:r>
      <w:proofErr w:type="spellStart"/>
      <w:r w:rsidR="008D45C4">
        <w:rPr>
          <w:rFonts w:ascii="Times New Roman" w:hAnsi="Times New Roman" w:cs="Times New Roman"/>
          <w:sz w:val="28"/>
          <w:szCs w:val="28"/>
          <w:lang w:val="en-US"/>
        </w:rPr>
        <w:t>Te</w:t>
      </w:r>
      <w:r>
        <w:rPr>
          <w:rFonts w:ascii="Times New Roman" w:hAnsi="Times New Roman" w:cs="Times New Roman"/>
          <w:sz w:val="28"/>
          <w:szCs w:val="28"/>
          <w:lang w:val="en-US"/>
        </w:rPr>
        <w:t>tiana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D45C4" w:rsidRPr="00B83B50" w:rsidTr="001D22E5">
        <w:trPr>
          <w:trHeight w:val="1691"/>
        </w:trPr>
        <w:tc>
          <w:tcPr>
            <w:tcW w:w="9571" w:type="dxa"/>
          </w:tcPr>
          <w:p w:rsidR="008D45C4" w:rsidRPr="008D45C4" w:rsidRDefault="008D45C4" w:rsidP="001D22E5">
            <w:pPr>
              <w:spacing w:after="0" w:line="240" w:lineRule="auto"/>
              <w:jc w:val="both"/>
              <w:rPr>
                <w:rFonts w:ascii="Book Antiqua" w:eastAsia="Times New Roman" w:hAnsi="Book Antiqua" w:cs="Times New Roman"/>
                <w:sz w:val="18"/>
                <w:szCs w:val="20"/>
                <w:lang w:val="en-US"/>
              </w:rPr>
            </w:pPr>
            <w:r w:rsidRPr="008D45C4">
              <w:rPr>
                <w:rFonts w:ascii="Book Antiqua" w:eastAsia="Times New Roman" w:hAnsi="Book Antiqua" w:cs="Times New Roman"/>
                <w:sz w:val="18"/>
                <w:szCs w:val="20"/>
                <w:lang w:val="en-US"/>
              </w:rPr>
              <w:t xml:space="preserve">Language of original document: </w:t>
            </w:r>
            <w:r w:rsidRPr="008D45C4">
              <w:rPr>
                <w:rFonts w:ascii="Book Antiqua" w:eastAsia="Times New Roman" w:hAnsi="Book Antiqua" w:cs="Times New Roman"/>
                <w:i/>
                <w:sz w:val="18"/>
                <w:szCs w:val="20"/>
                <w:u w:val="single"/>
                <w:lang w:val="en-US"/>
              </w:rPr>
              <w:t xml:space="preserve">UKRAINIAN </w:t>
            </w:r>
          </w:p>
          <w:p w:rsidR="008D45C4" w:rsidRPr="008D45C4" w:rsidRDefault="008D45C4" w:rsidP="001D22E5">
            <w:pPr>
              <w:spacing w:after="0" w:line="240" w:lineRule="auto"/>
              <w:jc w:val="both"/>
              <w:rPr>
                <w:rFonts w:ascii="Book Antiqua" w:eastAsia="Times New Roman" w:hAnsi="Book Antiqua" w:cs="Times New Roman"/>
                <w:sz w:val="18"/>
                <w:szCs w:val="20"/>
                <w:lang w:val="en-US"/>
              </w:rPr>
            </w:pPr>
            <w:r w:rsidRPr="008D45C4">
              <w:rPr>
                <w:rFonts w:ascii="Book Antiqua" w:eastAsia="Times New Roman" w:hAnsi="Book Antiqua" w:cs="Times New Roman"/>
                <w:sz w:val="18"/>
                <w:szCs w:val="20"/>
                <w:lang w:val="en-US"/>
              </w:rPr>
              <w:t xml:space="preserve">Language translated into: </w:t>
            </w:r>
            <w:r w:rsidRPr="008D45C4">
              <w:rPr>
                <w:rFonts w:ascii="Book Antiqua" w:eastAsia="Times New Roman" w:hAnsi="Book Antiqua" w:cs="Times New Roman"/>
                <w:i/>
                <w:sz w:val="18"/>
                <w:szCs w:val="20"/>
                <w:u w:val="single"/>
                <w:lang w:val="en-US"/>
              </w:rPr>
              <w:t xml:space="preserve">ENGLISH </w:t>
            </w:r>
          </w:p>
          <w:p w:rsidR="008D45C4" w:rsidRPr="008D45C4" w:rsidRDefault="008D45C4" w:rsidP="001D22E5">
            <w:pPr>
              <w:spacing w:after="0" w:line="240" w:lineRule="auto"/>
              <w:jc w:val="both"/>
              <w:rPr>
                <w:rFonts w:ascii="Book Antiqua" w:eastAsia="Times New Roman" w:hAnsi="Book Antiqua" w:cs="Times New Roman"/>
                <w:sz w:val="18"/>
                <w:szCs w:val="20"/>
                <w:lang w:val="en-US"/>
              </w:rPr>
            </w:pPr>
            <w:r w:rsidRPr="008D45C4">
              <w:rPr>
                <w:rFonts w:ascii="Book Antiqua" w:eastAsia="Times New Roman" w:hAnsi="Book Antiqua" w:cs="Times New Roman"/>
                <w:sz w:val="18"/>
                <w:szCs w:val="20"/>
                <w:lang w:val="en-US"/>
              </w:rPr>
              <w:t xml:space="preserve">Date: </w:t>
            </w:r>
            <w:r>
              <w:rPr>
                <w:rFonts w:ascii="Book Antiqua" w:eastAsia="Times New Roman" w:hAnsi="Book Antiqua" w:cs="Times New Roman"/>
                <w:i/>
                <w:sz w:val="18"/>
                <w:szCs w:val="20"/>
                <w:u w:val="single"/>
                <w:lang w:val="en-US"/>
              </w:rPr>
              <w:t>February 08, 2021</w:t>
            </w:r>
            <w:r w:rsidRPr="008D45C4">
              <w:rPr>
                <w:rFonts w:ascii="Book Antiqua" w:eastAsia="Times New Roman" w:hAnsi="Book Antiqua" w:cs="Times New Roman"/>
                <w:i/>
                <w:sz w:val="18"/>
                <w:szCs w:val="20"/>
                <w:u w:val="single"/>
                <w:lang w:val="en-US"/>
              </w:rPr>
              <w:t xml:space="preserve">       </w:t>
            </w:r>
          </w:p>
          <w:p w:rsidR="008D45C4" w:rsidRPr="008D45C4" w:rsidRDefault="008D45C4" w:rsidP="001D22E5">
            <w:pPr>
              <w:spacing w:after="0" w:line="240" w:lineRule="auto"/>
              <w:jc w:val="both"/>
              <w:rPr>
                <w:rFonts w:ascii="Book Antiqua" w:eastAsia="Times New Roman" w:hAnsi="Book Antiqua" w:cs="Times New Roman"/>
                <w:sz w:val="18"/>
                <w:szCs w:val="20"/>
                <w:lang w:val="en-US"/>
              </w:rPr>
            </w:pPr>
            <w:r w:rsidRPr="008D45C4">
              <w:rPr>
                <w:rFonts w:ascii="Book Antiqua" w:eastAsia="Times New Roman" w:hAnsi="Book Antiqua" w:cs="Times New Roman"/>
                <w:sz w:val="18"/>
                <w:szCs w:val="20"/>
                <w:lang w:val="en-US"/>
              </w:rPr>
              <w:t xml:space="preserve">We certify that this is a complete and accurate translation of the original document in </w:t>
            </w:r>
            <w:r w:rsidRPr="008D45C4">
              <w:rPr>
                <w:rFonts w:ascii="Book Antiqua" w:eastAsia="Times New Roman" w:hAnsi="Book Antiqua" w:cs="Times New Roman"/>
                <w:b/>
                <w:sz w:val="18"/>
                <w:szCs w:val="20"/>
                <w:u w:val="single"/>
                <w:lang w:val="en-US"/>
              </w:rPr>
              <w:t>UKRAINIAN</w:t>
            </w:r>
            <w:r w:rsidRPr="008D45C4">
              <w:rPr>
                <w:rFonts w:ascii="Book Antiqua" w:eastAsia="Times New Roman" w:hAnsi="Book Antiqua" w:cs="Times New Roman"/>
                <w:sz w:val="18"/>
                <w:szCs w:val="20"/>
                <w:lang w:val="en-US"/>
              </w:rPr>
              <w:t xml:space="preserve"> to the best of our knowledge, ability and belief. The translator, </w:t>
            </w:r>
            <w:r>
              <w:rPr>
                <w:rFonts w:ascii="Book Antiqua" w:hAnsi="Book Antiqua" w:cs="Microsoft Uighur"/>
                <w:sz w:val="18"/>
                <w:szCs w:val="20"/>
                <w:lang w:val="en-US" w:eastAsia="zh-CN"/>
              </w:rPr>
              <w:t xml:space="preserve">Inga </w:t>
            </w:r>
            <w:proofErr w:type="spellStart"/>
            <w:r>
              <w:rPr>
                <w:rFonts w:ascii="Book Antiqua" w:hAnsi="Book Antiqua" w:cs="Microsoft Uighur"/>
                <w:sz w:val="18"/>
                <w:szCs w:val="20"/>
                <w:lang w:val="en-US" w:eastAsia="zh-CN"/>
              </w:rPr>
              <w:t>Ivchenko</w:t>
            </w:r>
            <w:proofErr w:type="spellEnd"/>
            <w:r w:rsidRPr="008D45C4">
              <w:rPr>
                <w:rFonts w:ascii="Book Antiqua" w:hAnsi="Book Antiqua" w:cs="Microsoft Uighur"/>
                <w:sz w:val="18"/>
                <w:szCs w:val="20"/>
                <w:lang w:val="en-US" w:eastAsia="zh-CN"/>
              </w:rPr>
              <w:t xml:space="preserve">, </w:t>
            </w:r>
            <w:r w:rsidRPr="008D45C4">
              <w:rPr>
                <w:rFonts w:ascii="Book Antiqua" w:eastAsia="Times New Roman" w:hAnsi="Book Antiqua" w:cs="Times New Roman"/>
                <w:sz w:val="18"/>
                <w:szCs w:val="20"/>
                <w:lang w:val="en-US"/>
              </w:rPr>
              <w:t xml:space="preserve">is fluent in the above noted languages and is qualified to translate into </w:t>
            </w:r>
            <w:r w:rsidRPr="008D45C4">
              <w:rPr>
                <w:rFonts w:ascii="Book Antiqua" w:eastAsia="Times New Roman" w:hAnsi="Book Antiqua" w:cs="Times New Roman"/>
                <w:b/>
                <w:sz w:val="18"/>
                <w:szCs w:val="20"/>
                <w:u w:val="single"/>
                <w:lang w:val="en-US"/>
              </w:rPr>
              <w:t xml:space="preserve">ENGLISH. </w:t>
            </w:r>
          </w:p>
          <w:p w:rsidR="008D45C4" w:rsidRPr="008D45C4" w:rsidRDefault="008D45C4" w:rsidP="001D22E5">
            <w:pPr>
              <w:spacing w:after="0" w:line="240" w:lineRule="auto"/>
              <w:jc w:val="both"/>
              <w:rPr>
                <w:rFonts w:ascii="Book Antiqua" w:eastAsia="Times New Roman" w:hAnsi="Book Antiqua" w:cs="Times New Roman"/>
                <w:sz w:val="18"/>
                <w:szCs w:val="20"/>
                <w:lang w:val="en-US"/>
              </w:rPr>
            </w:pPr>
            <w:r w:rsidRPr="008D45C4">
              <w:rPr>
                <w:rFonts w:ascii="Book Antiqua" w:eastAsia="Times New Roman" w:hAnsi="Book Antiqua" w:cs="Times New Roman"/>
                <w:sz w:val="18"/>
                <w:szCs w:val="20"/>
                <w:lang w:val="en-US"/>
              </w:rPr>
              <w:t xml:space="preserve">    _______________________________</w:t>
            </w:r>
          </w:p>
          <w:p w:rsidR="008D45C4" w:rsidRPr="008D45C4" w:rsidRDefault="008D45C4" w:rsidP="001D22E5">
            <w:pPr>
              <w:spacing w:after="0" w:line="240" w:lineRule="auto"/>
              <w:jc w:val="both"/>
              <w:rPr>
                <w:rFonts w:ascii="Book Antiqua" w:eastAsia="Times New Roman" w:hAnsi="Book Antiqua" w:cs="Times New Roman"/>
                <w:sz w:val="18"/>
                <w:szCs w:val="20"/>
                <w:lang w:val="en-US"/>
              </w:rPr>
            </w:pPr>
            <w:r w:rsidRPr="008D45C4">
              <w:rPr>
                <w:rFonts w:ascii="Book Antiqua" w:eastAsia="Times New Roman" w:hAnsi="Book Antiqua" w:cs="Times New Roman"/>
                <w:sz w:val="18"/>
                <w:szCs w:val="20"/>
                <w:lang w:val="en-US"/>
              </w:rPr>
              <w:t xml:space="preserve">              Signature of translator                                                                             </w:t>
            </w:r>
            <w:r>
              <w:rPr>
                <w:rFonts w:ascii="Book Antiqua" w:eastAsia="Times New Roman" w:hAnsi="Book Antiqua" w:cs="Times New Roman"/>
                <w:sz w:val="18"/>
                <w:szCs w:val="20"/>
                <w:lang w:val="en-US"/>
              </w:rPr>
              <w:t>+38 067 77 55 698</w:t>
            </w:r>
          </w:p>
          <w:p w:rsidR="008D45C4" w:rsidRPr="008D45C4" w:rsidRDefault="008D45C4" w:rsidP="001D22E5">
            <w:pPr>
              <w:spacing w:after="0" w:line="240" w:lineRule="auto"/>
              <w:ind w:right="560"/>
              <w:jc w:val="right"/>
              <w:rPr>
                <w:rFonts w:ascii="Book Antiqua" w:eastAsia="Times New Roman" w:hAnsi="Book Antiqua" w:cs="Times New Roman"/>
                <w:sz w:val="18"/>
                <w:szCs w:val="20"/>
                <w:lang w:val="en-US"/>
              </w:rPr>
            </w:pPr>
            <w:r>
              <w:rPr>
                <w:rFonts w:ascii="Book Antiqua" w:eastAsia="Times New Roman" w:hAnsi="Book Antiqua" w:cs="Times New Roman"/>
                <w:sz w:val="18"/>
                <w:szCs w:val="20"/>
                <w:lang w:val="en-US"/>
              </w:rPr>
              <w:t xml:space="preserve">                       23, </w:t>
            </w:r>
            <w:proofErr w:type="spellStart"/>
            <w:r>
              <w:rPr>
                <w:rFonts w:ascii="Book Antiqua" w:eastAsia="Times New Roman" w:hAnsi="Book Antiqua" w:cs="Times New Roman"/>
                <w:sz w:val="18"/>
                <w:szCs w:val="20"/>
                <w:lang w:val="en-US"/>
              </w:rPr>
              <w:t>Lanzheronivska</w:t>
            </w:r>
            <w:proofErr w:type="spellEnd"/>
            <w:r w:rsidRPr="008D45C4">
              <w:rPr>
                <w:rFonts w:ascii="Book Antiqua" w:eastAsia="Times New Roman" w:hAnsi="Book Antiqua" w:cs="Times New Roman"/>
                <w:sz w:val="18"/>
                <w:szCs w:val="20"/>
                <w:lang w:val="en-US"/>
              </w:rPr>
              <w:t xml:space="preserve"> str. Odesa, Ukraine</w:t>
            </w:r>
          </w:p>
          <w:p w:rsidR="008D45C4" w:rsidRPr="008D45C4" w:rsidRDefault="008D45C4" w:rsidP="008D45C4">
            <w:pPr>
              <w:spacing w:after="0" w:line="240" w:lineRule="auto"/>
              <w:rPr>
                <w:rFonts w:ascii="Book Antiqua" w:eastAsia="Times New Roman" w:hAnsi="Book Antiqua" w:cs="Times New Roman"/>
                <w:sz w:val="18"/>
                <w:szCs w:val="20"/>
                <w:lang w:val="en-US"/>
              </w:rPr>
            </w:pPr>
            <w:r w:rsidRPr="008D45C4">
              <w:rPr>
                <w:rFonts w:ascii="Book Antiqua" w:eastAsia="Times New Roman" w:hAnsi="Book Antiqua" w:cs="Times New Roman"/>
                <w:sz w:val="18"/>
                <w:szCs w:val="20"/>
                <w:lang w:val="en-US"/>
              </w:rPr>
              <w:t xml:space="preserve">                                                                                                                     Translation Office </w:t>
            </w:r>
            <w:r>
              <w:rPr>
                <w:rFonts w:ascii="Book Antiqua" w:eastAsia="Times New Roman" w:hAnsi="Book Antiqua" w:cs="Times New Roman"/>
                <w:sz w:val="18"/>
                <w:szCs w:val="20"/>
                <w:lang w:val="en-US"/>
              </w:rPr>
              <w:t>JUST</w:t>
            </w:r>
          </w:p>
        </w:tc>
      </w:tr>
    </w:tbl>
    <w:p w:rsidR="00930A89" w:rsidRDefault="00930A89">
      <w:pPr>
        <w:rPr>
          <w:rFonts w:ascii="Times New Roman" w:hAnsi="Times New Roman" w:cs="Times New Roman"/>
          <w:sz w:val="28"/>
          <w:szCs w:val="28"/>
          <w:lang w:val="en-US"/>
        </w:rPr>
      </w:pPr>
    </w:p>
    <w:p w:rsidR="008D45C4" w:rsidRDefault="008D45C4">
      <w:pPr>
        <w:rPr>
          <w:rFonts w:ascii="Times New Roman" w:hAnsi="Times New Roman" w:cs="Times New Roman"/>
          <w:sz w:val="28"/>
          <w:szCs w:val="28"/>
          <w:lang w:val="en-US"/>
        </w:rPr>
      </w:pPr>
    </w:p>
    <w:p w:rsidR="008D45C4" w:rsidRPr="0044087C" w:rsidRDefault="008D45C4">
      <w:pPr>
        <w:rPr>
          <w:rFonts w:ascii="Times New Roman" w:hAnsi="Times New Roman" w:cs="Times New Roman"/>
          <w:sz w:val="28"/>
          <w:szCs w:val="28"/>
          <w:lang w:val="en-US"/>
        </w:rPr>
      </w:pPr>
    </w:p>
    <w:p w:rsidR="00930A89" w:rsidRPr="0044087C" w:rsidRDefault="00930A89">
      <w:pPr>
        <w:rPr>
          <w:rFonts w:ascii="Times New Roman" w:hAnsi="Times New Roman" w:cs="Times New Roman"/>
          <w:sz w:val="28"/>
          <w:szCs w:val="28"/>
          <w:lang w:val="en-US"/>
        </w:rPr>
      </w:pPr>
    </w:p>
    <w:p w:rsidR="00930A89" w:rsidRPr="0044087C" w:rsidRDefault="00930A89">
      <w:pPr>
        <w:rPr>
          <w:lang w:val="en-US"/>
        </w:rPr>
      </w:pPr>
    </w:p>
    <w:p w:rsidR="00930A89" w:rsidRPr="0044087C" w:rsidRDefault="00930A89">
      <w:pPr>
        <w:rPr>
          <w:lang w:val="en-US"/>
        </w:rPr>
      </w:pPr>
    </w:p>
    <w:p w:rsidR="00930A89" w:rsidRPr="0044087C" w:rsidRDefault="00930A89">
      <w:pPr>
        <w:rPr>
          <w:lang w:val="en-US"/>
        </w:rPr>
      </w:pPr>
    </w:p>
    <w:sectPr w:rsidR="00930A89" w:rsidRPr="0044087C" w:rsidSect="00FA2B8B">
      <w:type w:val="continuous"/>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3CA8"/>
    <w:multiLevelType w:val="hybridMultilevel"/>
    <w:tmpl w:val="04128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66086A"/>
    <w:multiLevelType w:val="hybridMultilevel"/>
    <w:tmpl w:val="7A96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A80C50"/>
    <w:multiLevelType w:val="multilevel"/>
    <w:tmpl w:val="09903B7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4134B7F"/>
    <w:multiLevelType w:val="hybridMultilevel"/>
    <w:tmpl w:val="E6DE738C"/>
    <w:lvl w:ilvl="0" w:tplc="1D80339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DD7E79"/>
    <w:multiLevelType w:val="hybridMultilevel"/>
    <w:tmpl w:val="B6C06456"/>
    <w:lvl w:ilvl="0" w:tplc="C218B4EE">
      <w:start w:val="4"/>
      <w:numFmt w:val="bullet"/>
      <w:lvlText w:val=""/>
      <w:lvlJc w:val="left"/>
      <w:pPr>
        <w:ind w:left="720" w:hanging="360"/>
      </w:pPr>
      <w:rPr>
        <w:rFonts w:ascii="Symbol" w:eastAsiaTheme="minorEastAsia" w:hAnsi="Symbol"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33"/>
    <w:rsid w:val="00014484"/>
    <w:rsid w:val="000152F9"/>
    <w:rsid w:val="00050E0F"/>
    <w:rsid w:val="00051E0B"/>
    <w:rsid w:val="000632AE"/>
    <w:rsid w:val="00074C2E"/>
    <w:rsid w:val="00091184"/>
    <w:rsid w:val="000A2DB2"/>
    <w:rsid w:val="000C39B9"/>
    <w:rsid w:val="000E0BD2"/>
    <w:rsid w:val="00103783"/>
    <w:rsid w:val="001067B1"/>
    <w:rsid w:val="001410BD"/>
    <w:rsid w:val="00153516"/>
    <w:rsid w:val="00177166"/>
    <w:rsid w:val="001778C1"/>
    <w:rsid w:val="00182BD9"/>
    <w:rsid w:val="00187831"/>
    <w:rsid w:val="0019072C"/>
    <w:rsid w:val="001A3597"/>
    <w:rsid w:val="001A597E"/>
    <w:rsid w:val="001B3593"/>
    <w:rsid w:val="001B3932"/>
    <w:rsid w:val="001E2C3C"/>
    <w:rsid w:val="002013F4"/>
    <w:rsid w:val="002075D1"/>
    <w:rsid w:val="00212670"/>
    <w:rsid w:val="002246C5"/>
    <w:rsid w:val="0025587F"/>
    <w:rsid w:val="002A24D1"/>
    <w:rsid w:val="002B040E"/>
    <w:rsid w:val="002C77B4"/>
    <w:rsid w:val="002D515F"/>
    <w:rsid w:val="002E2861"/>
    <w:rsid w:val="002F6919"/>
    <w:rsid w:val="0030448E"/>
    <w:rsid w:val="003103D6"/>
    <w:rsid w:val="0033067C"/>
    <w:rsid w:val="00336B26"/>
    <w:rsid w:val="00337918"/>
    <w:rsid w:val="00341CA3"/>
    <w:rsid w:val="00351732"/>
    <w:rsid w:val="00353A9D"/>
    <w:rsid w:val="003705D0"/>
    <w:rsid w:val="00380D5C"/>
    <w:rsid w:val="00383D3E"/>
    <w:rsid w:val="003B2603"/>
    <w:rsid w:val="003B2AD4"/>
    <w:rsid w:val="003C114E"/>
    <w:rsid w:val="003E4E0D"/>
    <w:rsid w:val="003F4B46"/>
    <w:rsid w:val="00412BEF"/>
    <w:rsid w:val="00425AF5"/>
    <w:rsid w:val="00426356"/>
    <w:rsid w:val="00430CB1"/>
    <w:rsid w:val="004362BD"/>
    <w:rsid w:val="00437D84"/>
    <w:rsid w:val="0044087C"/>
    <w:rsid w:val="00442D02"/>
    <w:rsid w:val="004449DF"/>
    <w:rsid w:val="00451DE2"/>
    <w:rsid w:val="00455C3B"/>
    <w:rsid w:val="004611D9"/>
    <w:rsid w:val="004631A4"/>
    <w:rsid w:val="004653A7"/>
    <w:rsid w:val="004663EC"/>
    <w:rsid w:val="00474ADA"/>
    <w:rsid w:val="004811B5"/>
    <w:rsid w:val="004858C1"/>
    <w:rsid w:val="00490CF5"/>
    <w:rsid w:val="004958E9"/>
    <w:rsid w:val="004B2AEF"/>
    <w:rsid w:val="004E1E6A"/>
    <w:rsid w:val="004E6D33"/>
    <w:rsid w:val="004F32B7"/>
    <w:rsid w:val="004F6CD0"/>
    <w:rsid w:val="005165C4"/>
    <w:rsid w:val="00521755"/>
    <w:rsid w:val="00524971"/>
    <w:rsid w:val="00573FFD"/>
    <w:rsid w:val="00580A73"/>
    <w:rsid w:val="00592FA9"/>
    <w:rsid w:val="005B7605"/>
    <w:rsid w:val="005C3A37"/>
    <w:rsid w:val="005E34C0"/>
    <w:rsid w:val="005E5B7B"/>
    <w:rsid w:val="00601A07"/>
    <w:rsid w:val="006102C0"/>
    <w:rsid w:val="00613EC1"/>
    <w:rsid w:val="00630151"/>
    <w:rsid w:val="006371C7"/>
    <w:rsid w:val="0064590F"/>
    <w:rsid w:val="0065154E"/>
    <w:rsid w:val="00653E0A"/>
    <w:rsid w:val="006660DE"/>
    <w:rsid w:val="00677523"/>
    <w:rsid w:val="006808F1"/>
    <w:rsid w:val="0068701A"/>
    <w:rsid w:val="00687A9B"/>
    <w:rsid w:val="00694329"/>
    <w:rsid w:val="006B47FE"/>
    <w:rsid w:val="006D0792"/>
    <w:rsid w:val="006D11AD"/>
    <w:rsid w:val="006D3A4B"/>
    <w:rsid w:val="006E4C5D"/>
    <w:rsid w:val="00703FFB"/>
    <w:rsid w:val="00711910"/>
    <w:rsid w:val="00724C10"/>
    <w:rsid w:val="00725739"/>
    <w:rsid w:val="00741461"/>
    <w:rsid w:val="00753190"/>
    <w:rsid w:val="007636BA"/>
    <w:rsid w:val="00767128"/>
    <w:rsid w:val="007706F4"/>
    <w:rsid w:val="0077404C"/>
    <w:rsid w:val="00792DCB"/>
    <w:rsid w:val="007B0142"/>
    <w:rsid w:val="007D1213"/>
    <w:rsid w:val="007D4F14"/>
    <w:rsid w:val="007D52C9"/>
    <w:rsid w:val="007D6980"/>
    <w:rsid w:val="00856D71"/>
    <w:rsid w:val="00861DB3"/>
    <w:rsid w:val="008729E5"/>
    <w:rsid w:val="00876C60"/>
    <w:rsid w:val="008952A9"/>
    <w:rsid w:val="008D45C4"/>
    <w:rsid w:val="008E2BEA"/>
    <w:rsid w:val="008F29B5"/>
    <w:rsid w:val="008F462E"/>
    <w:rsid w:val="009002F0"/>
    <w:rsid w:val="00902103"/>
    <w:rsid w:val="0090528A"/>
    <w:rsid w:val="00930976"/>
    <w:rsid w:val="00930A89"/>
    <w:rsid w:val="009435ED"/>
    <w:rsid w:val="0094493F"/>
    <w:rsid w:val="00974EBF"/>
    <w:rsid w:val="00980A14"/>
    <w:rsid w:val="009A2D26"/>
    <w:rsid w:val="009B0B97"/>
    <w:rsid w:val="009B1163"/>
    <w:rsid w:val="009B1171"/>
    <w:rsid w:val="00A11D87"/>
    <w:rsid w:val="00A2430D"/>
    <w:rsid w:val="00A24DF6"/>
    <w:rsid w:val="00A34592"/>
    <w:rsid w:val="00A50A2D"/>
    <w:rsid w:val="00A53F04"/>
    <w:rsid w:val="00A67171"/>
    <w:rsid w:val="00A673F1"/>
    <w:rsid w:val="00A67D78"/>
    <w:rsid w:val="00A72472"/>
    <w:rsid w:val="00A81D2F"/>
    <w:rsid w:val="00AA34F0"/>
    <w:rsid w:val="00AA69E0"/>
    <w:rsid w:val="00AC66B9"/>
    <w:rsid w:val="00AE5D7B"/>
    <w:rsid w:val="00AF7C51"/>
    <w:rsid w:val="00B02B5F"/>
    <w:rsid w:val="00B030B8"/>
    <w:rsid w:val="00B05726"/>
    <w:rsid w:val="00B13D3F"/>
    <w:rsid w:val="00B230D9"/>
    <w:rsid w:val="00B327D4"/>
    <w:rsid w:val="00B50059"/>
    <w:rsid w:val="00B55163"/>
    <w:rsid w:val="00B76EC4"/>
    <w:rsid w:val="00B83B50"/>
    <w:rsid w:val="00B857AC"/>
    <w:rsid w:val="00B873B4"/>
    <w:rsid w:val="00BB5CEB"/>
    <w:rsid w:val="00BC7455"/>
    <w:rsid w:val="00BE19F9"/>
    <w:rsid w:val="00C017C4"/>
    <w:rsid w:val="00C045C4"/>
    <w:rsid w:val="00C14504"/>
    <w:rsid w:val="00C52D46"/>
    <w:rsid w:val="00C74A99"/>
    <w:rsid w:val="00C850F0"/>
    <w:rsid w:val="00C922DD"/>
    <w:rsid w:val="00CA380F"/>
    <w:rsid w:val="00CA6F72"/>
    <w:rsid w:val="00CA7A0C"/>
    <w:rsid w:val="00CC7191"/>
    <w:rsid w:val="00CD2329"/>
    <w:rsid w:val="00CE479A"/>
    <w:rsid w:val="00CF1A62"/>
    <w:rsid w:val="00D14A5C"/>
    <w:rsid w:val="00D14BE4"/>
    <w:rsid w:val="00D152BB"/>
    <w:rsid w:val="00D358F4"/>
    <w:rsid w:val="00D5349C"/>
    <w:rsid w:val="00D576FC"/>
    <w:rsid w:val="00D81EBE"/>
    <w:rsid w:val="00DC4763"/>
    <w:rsid w:val="00DF2F8B"/>
    <w:rsid w:val="00E07500"/>
    <w:rsid w:val="00E262CC"/>
    <w:rsid w:val="00E3315F"/>
    <w:rsid w:val="00E41473"/>
    <w:rsid w:val="00E56A27"/>
    <w:rsid w:val="00E663D1"/>
    <w:rsid w:val="00E80D85"/>
    <w:rsid w:val="00EA1B94"/>
    <w:rsid w:val="00EC0381"/>
    <w:rsid w:val="00F264C6"/>
    <w:rsid w:val="00F643F9"/>
    <w:rsid w:val="00F95A01"/>
    <w:rsid w:val="00FA2B8B"/>
    <w:rsid w:val="00FA59F1"/>
    <w:rsid w:val="00FD6366"/>
    <w:rsid w:val="00FE4051"/>
    <w:rsid w:val="00FE7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19BF9-97EB-4DCD-B09B-21D14F45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A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07500"/>
    <w:pPr>
      <w:ind w:left="720"/>
      <w:contextualSpacing/>
    </w:pPr>
  </w:style>
  <w:style w:type="character" w:styleId="a5">
    <w:name w:val="Hyperlink"/>
    <w:basedOn w:val="a0"/>
    <w:uiPriority w:val="99"/>
    <w:unhideWhenUsed/>
    <w:rsid w:val="00E41473"/>
    <w:rPr>
      <w:color w:val="0000FF" w:themeColor="hyperlink"/>
      <w:u w:val="single"/>
    </w:rPr>
  </w:style>
  <w:style w:type="paragraph" w:styleId="a6">
    <w:name w:val="Balloon Text"/>
    <w:basedOn w:val="a"/>
    <w:link w:val="a7"/>
    <w:uiPriority w:val="99"/>
    <w:semiHidden/>
    <w:unhideWhenUsed/>
    <w:rsid w:val="003E4E0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E4E0D"/>
    <w:rPr>
      <w:rFonts w:ascii="Segoe UI" w:hAnsi="Segoe UI" w:cs="Segoe UI"/>
      <w:sz w:val="18"/>
      <w:szCs w:val="18"/>
    </w:rPr>
  </w:style>
  <w:style w:type="paragraph" w:styleId="a8">
    <w:name w:val="Normal (Web)"/>
    <w:basedOn w:val="a"/>
    <w:uiPriority w:val="99"/>
    <w:unhideWhenUsed/>
    <w:rsid w:val="00455C3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44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42D02"/>
    <w:rPr>
      <w:rFonts w:ascii="Courier New" w:eastAsia="Times New Roman" w:hAnsi="Courier New" w:cs="Courier New"/>
      <w:sz w:val="20"/>
      <w:szCs w:val="20"/>
    </w:rPr>
  </w:style>
  <w:style w:type="character" w:styleId="a9">
    <w:name w:val="Emphasis"/>
    <w:basedOn w:val="a0"/>
    <w:uiPriority w:val="20"/>
    <w:qFormat/>
    <w:rsid w:val="00B50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8608">
      <w:bodyDiv w:val="1"/>
      <w:marLeft w:val="0"/>
      <w:marRight w:val="0"/>
      <w:marTop w:val="0"/>
      <w:marBottom w:val="0"/>
      <w:divBdr>
        <w:top w:val="none" w:sz="0" w:space="0" w:color="auto"/>
        <w:left w:val="none" w:sz="0" w:space="0" w:color="auto"/>
        <w:bottom w:val="none" w:sz="0" w:space="0" w:color="auto"/>
        <w:right w:val="none" w:sz="0" w:space="0" w:color="auto"/>
      </w:divBdr>
    </w:div>
    <w:div w:id="437217002">
      <w:bodyDiv w:val="1"/>
      <w:marLeft w:val="0"/>
      <w:marRight w:val="0"/>
      <w:marTop w:val="0"/>
      <w:marBottom w:val="0"/>
      <w:divBdr>
        <w:top w:val="none" w:sz="0" w:space="0" w:color="auto"/>
        <w:left w:val="none" w:sz="0" w:space="0" w:color="auto"/>
        <w:bottom w:val="none" w:sz="0" w:space="0" w:color="auto"/>
        <w:right w:val="none" w:sz="0" w:space="0" w:color="auto"/>
      </w:divBdr>
    </w:div>
    <w:div w:id="557395208">
      <w:bodyDiv w:val="1"/>
      <w:marLeft w:val="0"/>
      <w:marRight w:val="0"/>
      <w:marTop w:val="0"/>
      <w:marBottom w:val="0"/>
      <w:divBdr>
        <w:top w:val="none" w:sz="0" w:space="0" w:color="auto"/>
        <w:left w:val="none" w:sz="0" w:space="0" w:color="auto"/>
        <w:bottom w:val="none" w:sz="0" w:space="0" w:color="auto"/>
        <w:right w:val="none" w:sz="0" w:space="0" w:color="auto"/>
      </w:divBdr>
    </w:div>
    <w:div w:id="609048977">
      <w:bodyDiv w:val="1"/>
      <w:marLeft w:val="0"/>
      <w:marRight w:val="0"/>
      <w:marTop w:val="0"/>
      <w:marBottom w:val="0"/>
      <w:divBdr>
        <w:top w:val="none" w:sz="0" w:space="0" w:color="auto"/>
        <w:left w:val="none" w:sz="0" w:space="0" w:color="auto"/>
        <w:bottom w:val="none" w:sz="0" w:space="0" w:color="auto"/>
        <w:right w:val="none" w:sz="0" w:space="0" w:color="auto"/>
      </w:divBdr>
    </w:div>
    <w:div w:id="9824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lletseasonsu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letseasonsua@gmail.com" TargetMode="External"/><Relationship Id="rId5" Type="http://schemas.openxmlformats.org/officeDocument/2006/relationships/hyperlink" Target="mailto:balletseasonsu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1922</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Пользователь Windows</cp:lastModifiedBy>
  <cp:revision>7</cp:revision>
  <cp:lastPrinted>2021-02-07T07:40:00Z</cp:lastPrinted>
  <dcterms:created xsi:type="dcterms:W3CDTF">2021-02-08T10:17:00Z</dcterms:created>
  <dcterms:modified xsi:type="dcterms:W3CDTF">2021-02-17T20:01:00Z</dcterms:modified>
</cp:coreProperties>
</file>